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385" w:rsidRDefault="00976385" w:rsidP="00976385">
      <w:pPr>
        <w:pStyle w:val="ID"/>
        <w:rPr>
          <w:lang w:val="ru-RU"/>
        </w:rPr>
      </w:pPr>
    </w:p>
    <w:p w:rsidR="00F268FF" w:rsidRDefault="00F268FF" w:rsidP="00976385">
      <w:pPr>
        <w:pStyle w:val="ID"/>
        <w:rPr>
          <w:lang w:val="ru-RU"/>
        </w:rPr>
      </w:pPr>
    </w:p>
    <w:p w:rsidR="00F268FF" w:rsidRDefault="00F268FF" w:rsidP="00976385">
      <w:pPr>
        <w:pStyle w:val="ID"/>
        <w:rPr>
          <w:lang w:val="ru-RU"/>
        </w:rPr>
      </w:pPr>
    </w:p>
    <w:p w:rsidR="00F268FF" w:rsidRDefault="00F268FF" w:rsidP="00976385">
      <w:pPr>
        <w:pStyle w:val="ID"/>
        <w:rPr>
          <w:lang w:val="ru-RU"/>
        </w:rPr>
      </w:pPr>
    </w:p>
    <w:p w:rsidR="00F268FF" w:rsidRDefault="00F268FF" w:rsidP="00F268FF">
      <w:pPr>
        <w:pStyle w:val="ID"/>
        <w:spacing w:line="276" w:lineRule="auto"/>
        <w:rPr>
          <w:lang w:val="ru-RU"/>
        </w:rPr>
      </w:pPr>
    </w:p>
    <w:tbl>
      <w:tblPr>
        <w:tblW w:w="4890" w:type="pct"/>
        <w:tblInd w:w="107" w:type="dxa"/>
        <w:tblLook w:val="01E0" w:firstRow="1" w:lastRow="1" w:firstColumn="1" w:lastColumn="1" w:noHBand="0" w:noVBand="0"/>
      </w:tblPr>
      <w:tblGrid>
        <w:gridCol w:w="4543"/>
        <w:gridCol w:w="4816"/>
      </w:tblGrid>
      <w:tr w:rsidR="00FF42C4" w:rsidRPr="00474592" w:rsidTr="00FF42C4">
        <w:trPr>
          <w:trHeight w:val="362"/>
        </w:trPr>
        <w:tc>
          <w:tcPr>
            <w:tcW w:w="5000" w:type="pct"/>
            <w:gridSpan w:val="2"/>
          </w:tcPr>
          <w:p w:rsidR="00FF42C4" w:rsidRPr="00474592" w:rsidRDefault="00FF42C4" w:rsidP="00FF42C4">
            <w:pPr>
              <w:pStyle w:val="000"/>
            </w:pPr>
            <w:r>
              <w:t>Выписка из реестра квалифицированных инвесторов</w:t>
            </w:r>
          </w:p>
        </w:tc>
      </w:tr>
      <w:tr w:rsidR="00FF42C4" w:rsidRPr="00F91B3B" w:rsidTr="00FF42C4">
        <w:trPr>
          <w:trHeight w:val="629"/>
        </w:trPr>
        <w:tc>
          <w:tcPr>
            <w:tcW w:w="2427" w:type="pct"/>
          </w:tcPr>
          <w:p w:rsidR="00FF42C4" w:rsidRPr="006D50B8" w:rsidRDefault="00FF42C4" w:rsidP="00FF42C4">
            <w:pPr>
              <w:pStyle w:val="001"/>
            </w:pPr>
            <w:r>
              <w:t>г. Москва</w:t>
            </w:r>
          </w:p>
        </w:tc>
        <w:tc>
          <w:tcPr>
            <w:tcW w:w="2573" w:type="pct"/>
          </w:tcPr>
          <w:p w:rsidR="00FF42C4" w:rsidRPr="00F91B3B" w:rsidRDefault="00FF42C4" w:rsidP="00FF42C4">
            <w:pPr>
              <w:pStyle w:val="002"/>
            </w:pPr>
            <w:r>
              <w:t>«__»________ 20__</w:t>
            </w:r>
          </w:p>
        </w:tc>
      </w:tr>
      <w:tr w:rsidR="00FF42C4" w:rsidRPr="00F91B3B" w:rsidTr="00FF42C4">
        <w:trPr>
          <w:trHeight w:val="362"/>
        </w:trPr>
        <w:tc>
          <w:tcPr>
            <w:tcW w:w="5000" w:type="pct"/>
            <w:gridSpan w:val="2"/>
          </w:tcPr>
          <w:p w:rsidR="00FF42C4" w:rsidRPr="00DB63F1" w:rsidRDefault="00FF42C4" w:rsidP="00FF42C4">
            <w:pPr>
              <w:spacing w:after="284" w:line="240" w:lineRule="auto"/>
              <w:ind w:left="-85" w:firstLine="284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Настоящим </w:t>
            </w:r>
            <w:r w:rsidR="00B13A1D">
              <w:rPr>
                <w:rFonts w:ascii="Arial" w:hAnsi="Arial" w:cs="Arial"/>
                <w:sz w:val="20"/>
              </w:rPr>
              <w:t>АО</w:t>
            </w:r>
            <w:r>
              <w:rPr>
                <w:rFonts w:ascii="Arial" w:hAnsi="Arial" w:cs="Arial"/>
                <w:sz w:val="20"/>
              </w:rPr>
              <w:t xml:space="preserve"> «НРК Фондовый Рынок» свидетельствует своё уважение и </w:t>
            </w:r>
            <w:r w:rsidRPr="0082055A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подтверждает, что</w:t>
            </w:r>
            <w:r w:rsidRPr="0082055A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_______</w:t>
            </w:r>
            <w:r w:rsidRPr="0082055A">
              <w:rPr>
                <w:rFonts w:ascii="Arial" w:hAnsi="Arial" w:cs="Arial"/>
                <w:sz w:val="20"/>
              </w:rPr>
              <w:t>_______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82055A">
              <w:rPr>
                <w:rFonts w:ascii="Arial" w:hAnsi="Arial" w:cs="Arial"/>
                <w:sz w:val="16"/>
                <w:szCs w:val="16"/>
              </w:rPr>
              <w:t>(ФИО физ. лица или полное наименование юр. лица)</w:t>
            </w:r>
            <w:r w:rsidRPr="0082055A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FF42C4" w:rsidRPr="00F91B3B" w:rsidTr="00FF42C4">
        <w:trPr>
          <w:trHeight w:val="362"/>
        </w:trPr>
        <w:tc>
          <w:tcPr>
            <w:tcW w:w="5000" w:type="pct"/>
            <w:gridSpan w:val="2"/>
            <w:shd w:val="clear" w:color="auto" w:fill="D5D6D7"/>
          </w:tcPr>
          <w:p w:rsidR="00FF42C4" w:rsidRPr="0082055A" w:rsidRDefault="00FF42C4" w:rsidP="00FF42C4">
            <w:pPr>
              <w:spacing w:after="284" w:line="240" w:lineRule="auto"/>
              <w:ind w:left="-107" w:firstLine="22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C81088">
              <w:rPr>
                <w:rFonts w:ascii="Arial" w:hAnsi="Arial" w:cs="Arial"/>
                <w:sz w:val="20"/>
              </w:rPr>
            </w:r>
            <w:r w:rsidR="00C81088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 Внесено в Реестр квалифицированных инвесторов </w:t>
            </w:r>
            <w:r w:rsidR="00B13A1D">
              <w:rPr>
                <w:rFonts w:ascii="Arial" w:hAnsi="Arial" w:cs="Arial"/>
                <w:sz w:val="20"/>
              </w:rPr>
              <w:t>АО</w:t>
            </w:r>
            <w:r>
              <w:rPr>
                <w:rFonts w:ascii="Arial" w:hAnsi="Arial" w:cs="Arial"/>
                <w:sz w:val="20"/>
              </w:rPr>
              <w:t xml:space="preserve"> «НРК «Фондовый Рынок»</w:t>
            </w:r>
          </w:p>
        </w:tc>
      </w:tr>
      <w:tr w:rsidR="00FF42C4" w:rsidRPr="00F91B3B" w:rsidTr="00FF42C4">
        <w:trPr>
          <w:trHeight w:val="362"/>
        </w:trPr>
        <w:tc>
          <w:tcPr>
            <w:tcW w:w="5000" w:type="pct"/>
            <w:gridSpan w:val="2"/>
          </w:tcPr>
          <w:p w:rsidR="00FF42C4" w:rsidRDefault="00FF42C4" w:rsidP="00FF42C4">
            <w:pPr>
              <w:spacing w:before="100" w:after="0" w:line="240" w:lineRule="auto"/>
              <w:ind w:left="602" w:hanging="284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Дата внесения записи о заявителе в Реестр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</w:rPr>
              <w:t xml:space="preserve"> квалифицированных инвесторов ____________</w:t>
            </w:r>
          </w:p>
          <w:p w:rsidR="00FF42C4" w:rsidRDefault="00FF42C4" w:rsidP="00FF42C4">
            <w:pPr>
              <w:spacing w:before="100" w:after="0" w:line="240" w:lineRule="auto"/>
              <w:ind w:left="319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Перечень видов ценных бумаг, в отношении которых лицо признано Квалифицированным инвестором</w:t>
            </w:r>
          </w:p>
          <w:p w:rsidR="00FF42C4" w:rsidRPr="000A79F1" w:rsidRDefault="00FF42C4" w:rsidP="00FF42C4">
            <w:pPr>
              <w:spacing w:before="100" w:after="0" w:line="240" w:lineRule="auto"/>
              <w:ind w:left="602" w:hanging="284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C81088">
              <w:rPr>
                <w:rFonts w:ascii="Arial" w:hAnsi="Arial" w:cs="Arial"/>
                <w:sz w:val="20"/>
              </w:rPr>
            </w:r>
            <w:r w:rsidR="00C81088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Pr="000A79F1">
              <w:rPr>
                <w:rFonts w:ascii="Arial" w:hAnsi="Arial" w:cs="Arial"/>
                <w:sz w:val="20"/>
              </w:rPr>
              <w:t> Акций акционерных инвестиционных фондов, предназначенных для квалифицированных инвесторов;</w:t>
            </w:r>
          </w:p>
          <w:p w:rsidR="00FF42C4" w:rsidRPr="000A79F1" w:rsidRDefault="00FF42C4" w:rsidP="00FF42C4">
            <w:pPr>
              <w:spacing w:after="0" w:line="240" w:lineRule="auto"/>
              <w:ind w:left="602" w:hanging="284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C81088">
              <w:rPr>
                <w:rFonts w:ascii="Arial" w:hAnsi="Arial" w:cs="Arial"/>
                <w:sz w:val="20"/>
              </w:rPr>
            </w:r>
            <w:r w:rsidR="00C81088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Pr="000A79F1">
              <w:rPr>
                <w:rFonts w:ascii="Arial" w:hAnsi="Arial" w:cs="Arial"/>
                <w:sz w:val="20"/>
              </w:rPr>
              <w:t> Инвестиционных паев паевых инвестиционных фондов, предназначенных для квалифицированных инвесторов;</w:t>
            </w:r>
          </w:p>
          <w:p w:rsidR="00FF42C4" w:rsidRPr="000A79F1" w:rsidRDefault="00FF42C4" w:rsidP="00FF42C4">
            <w:pPr>
              <w:spacing w:after="0" w:line="240" w:lineRule="auto"/>
              <w:ind w:left="319" w:hanging="1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C81088">
              <w:rPr>
                <w:rFonts w:ascii="Arial" w:hAnsi="Arial" w:cs="Arial"/>
                <w:sz w:val="20"/>
              </w:rPr>
            </w:r>
            <w:r w:rsidR="00C81088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Pr="000A79F1">
              <w:rPr>
                <w:rFonts w:ascii="Arial" w:hAnsi="Arial" w:cs="Arial"/>
                <w:sz w:val="20"/>
              </w:rPr>
              <w:t> Ценных бумаг иностранных эмитентов;</w:t>
            </w:r>
          </w:p>
          <w:p w:rsidR="00FF42C4" w:rsidRPr="000A79F1" w:rsidRDefault="00FF42C4" w:rsidP="00FF42C4">
            <w:pPr>
              <w:spacing w:after="0" w:line="240" w:lineRule="auto"/>
              <w:ind w:left="319" w:hanging="1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C81088">
              <w:rPr>
                <w:rFonts w:ascii="Arial" w:hAnsi="Arial" w:cs="Arial"/>
                <w:sz w:val="20"/>
              </w:rPr>
            </w:r>
            <w:r w:rsidR="00C81088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Pr="000A79F1">
              <w:rPr>
                <w:rFonts w:ascii="Arial" w:hAnsi="Arial" w:cs="Arial"/>
                <w:sz w:val="20"/>
              </w:rPr>
              <w:t> Акций российских эмитентов, предназначенных для квалифицированных инвесторов;</w:t>
            </w:r>
          </w:p>
          <w:p w:rsidR="00FF42C4" w:rsidRPr="000A79F1" w:rsidRDefault="00FF42C4" w:rsidP="00FF42C4">
            <w:pPr>
              <w:spacing w:after="0" w:line="240" w:lineRule="auto"/>
              <w:ind w:left="319" w:hanging="1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C81088">
              <w:rPr>
                <w:rFonts w:ascii="Arial" w:hAnsi="Arial" w:cs="Arial"/>
                <w:sz w:val="20"/>
              </w:rPr>
            </w:r>
            <w:r w:rsidR="00C81088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Pr="000A79F1">
              <w:rPr>
                <w:rFonts w:ascii="Arial" w:hAnsi="Arial" w:cs="Arial"/>
                <w:sz w:val="20"/>
              </w:rPr>
              <w:t> Облигаций российских эмитентов, предназначенных для квалифицированных инвесторов;</w:t>
            </w:r>
          </w:p>
          <w:p w:rsidR="00FF42C4" w:rsidRPr="0082055A" w:rsidRDefault="00FF42C4" w:rsidP="00FF42C4">
            <w:pPr>
              <w:spacing w:after="284" w:line="240" w:lineRule="auto"/>
              <w:ind w:left="602" w:hanging="284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C81088">
              <w:rPr>
                <w:rFonts w:ascii="Arial" w:hAnsi="Arial" w:cs="Arial"/>
                <w:sz w:val="20"/>
              </w:rPr>
            </w:r>
            <w:r w:rsidR="00C81088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Pr="000A79F1">
              <w:rPr>
                <w:rFonts w:ascii="Arial" w:hAnsi="Arial" w:cs="Arial"/>
                <w:sz w:val="20"/>
              </w:rPr>
              <w:t> Иных финансовых инструментов, предназначенных для квалифицированн</w:t>
            </w:r>
            <w:r>
              <w:rPr>
                <w:rFonts w:ascii="Arial" w:hAnsi="Arial" w:cs="Arial"/>
                <w:sz w:val="20"/>
              </w:rPr>
              <w:t>ых инвесторов.</w:t>
            </w:r>
          </w:p>
        </w:tc>
      </w:tr>
      <w:tr w:rsidR="00FF42C4" w:rsidRPr="00F91B3B" w:rsidTr="00FF42C4">
        <w:trPr>
          <w:trHeight w:val="80"/>
        </w:trPr>
        <w:tc>
          <w:tcPr>
            <w:tcW w:w="5000" w:type="pct"/>
            <w:gridSpan w:val="2"/>
            <w:shd w:val="clear" w:color="auto" w:fill="D5D6D7"/>
            <w:vAlign w:val="bottom"/>
          </w:tcPr>
          <w:p w:rsidR="00FF42C4" w:rsidRPr="0082055A" w:rsidRDefault="00FF42C4" w:rsidP="00FF42C4">
            <w:pPr>
              <w:spacing w:after="284" w:line="240" w:lineRule="auto"/>
              <w:ind w:left="-107" w:firstLine="22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C81088">
              <w:rPr>
                <w:rFonts w:ascii="Arial" w:hAnsi="Arial" w:cs="Arial"/>
                <w:sz w:val="20"/>
              </w:rPr>
            </w:r>
            <w:r w:rsidR="00C81088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 Исключено из Реестра квалифицированных инвесторов </w:t>
            </w:r>
            <w:r w:rsidR="00B13A1D">
              <w:rPr>
                <w:rFonts w:ascii="Arial" w:hAnsi="Arial" w:cs="Arial"/>
                <w:sz w:val="20"/>
              </w:rPr>
              <w:t>АО</w:t>
            </w:r>
            <w:r>
              <w:rPr>
                <w:rFonts w:ascii="Arial" w:hAnsi="Arial" w:cs="Arial"/>
                <w:sz w:val="20"/>
              </w:rPr>
              <w:t xml:space="preserve"> «НРК Фондовый Рынок»</w:t>
            </w:r>
          </w:p>
        </w:tc>
      </w:tr>
      <w:tr w:rsidR="00FF42C4" w:rsidRPr="00F91B3B" w:rsidTr="00FF42C4">
        <w:trPr>
          <w:trHeight w:val="851"/>
        </w:trPr>
        <w:tc>
          <w:tcPr>
            <w:tcW w:w="5000" w:type="pct"/>
            <w:gridSpan w:val="2"/>
            <w:tcBorders>
              <w:bottom w:val="single" w:sz="4" w:space="0" w:color="660066"/>
            </w:tcBorders>
            <w:vAlign w:val="bottom"/>
          </w:tcPr>
          <w:p w:rsidR="00FF42C4" w:rsidRPr="0082055A" w:rsidRDefault="00FF42C4" w:rsidP="00FF42C4">
            <w:pPr>
              <w:spacing w:before="100" w:after="0" w:line="240" w:lineRule="auto"/>
              <w:ind w:left="-107" w:firstLine="22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Дата внесения записи об исключении лица из Реестра квалифицированных инвесторов </w:t>
            </w:r>
            <w:r w:rsidR="00B13A1D">
              <w:rPr>
                <w:rFonts w:ascii="Arial" w:hAnsi="Arial" w:cs="Arial"/>
                <w:sz w:val="20"/>
              </w:rPr>
              <w:t>АО</w:t>
            </w:r>
            <w:r>
              <w:rPr>
                <w:rFonts w:ascii="Arial" w:hAnsi="Arial" w:cs="Arial"/>
                <w:sz w:val="20"/>
              </w:rPr>
              <w:t xml:space="preserve"> «НРК Фондовый Рынок»:</w:t>
            </w:r>
          </w:p>
        </w:tc>
      </w:tr>
      <w:tr w:rsidR="00FF42C4" w:rsidRPr="00F91B3B" w:rsidTr="00FF42C4">
        <w:trPr>
          <w:trHeight w:val="282"/>
        </w:trPr>
        <w:tc>
          <w:tcPr>
            <w:tcW w:w="5000" w:type="pct"/>
            <w:gridSpan w:val="2"/>
            <w:tcBorders>
              <w:top w:val="single" w:sz="4" w:space="0" w:color="660066"/>
            </w:tcBorders>
            <w:vAlign w:val="bottom"/>
          </w:tcPr>
          <w:p w:rsidR="00FF42C4" w:rsidRDefault="00FF42C4" w:rsidP="00FF42C4">
            <w:pPr>
              <w:spacing w:after="284" w:line="240" w:lineRule="auto"/>
              <w:ind w:left="-107" w:firstLine="22"/>
              <w:rPr>
                <w:rFonts w:ascii="Arial" w:hAnsi="Arial" w:cs="Arial"/>
                <w:sz w:val="20"/>
              </w:rPr>
            </w:pPr>
          </w:p>
          <w:p w:rsidR="00FF42C4" w:rsidRPr="0082055A" w:rsidRDefault="00FF42C4" w:rsidP="00FF42C4">
            <w:pPr>
              <w:spacing w:after="284" w:line="240" w:lineRule="auto"/>
              <w:ind w:left="-107" w:firstLine="22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Причина внесения записи об исключении лица из Реестра квалифицированных инвесторов </w:t>
            </w:r>
            <w:r w:rsidR="00B13A1D">
              <w:rPr>
                <w:rFonts w:ascii="Arial" w:hAnsi="Arial" w:cs="Arial"/>
                <w:sz w:val="20"/>
              </w:rPr>
              <w:t>АО</w:t>
            </w:r>
            <w:r>
              <w:rPr>
                <w:rFonts w:ascii="Arial" w:hAnsi="Arial" w:cs="Arial"/>
                <w:sz w:val="20"/>
              </w:rPr>
              <w:t xml:space="preserve"> «НРК Фондовый Рынок»:</w:t>
            </w:r>
            <w:r w:rsidR="00887174">
              <w:rPr>
                <w:rFonts w:ascii="Arial" w:hAnsi="Arial" w:cs="Arial"/>
                <w:sz w:val="20"/>
              </w:rPr>
              <w:t xml:space="preserve"> _____________________________________________________________</w:t>
            </w:r>
          </w:p>
        </w:tc>
      </w:tr>
      <w:tr w:rsidR="00FF42C4" w:rsidRPr="00F91B3B" w:rsidTr="00FF42C4">
        <w:trPr>
          <w:trHeight w:val="80"/>
        </w:trPr>
        <w:tc>
          <w:tcPr>
            <w:tcW w:w="5000" w:type="pct"/>
            <w:gridSpan w:val="2"/>
            <w:vAlign w:val="bottom"/>
          </w:tcPr>
          <w:p w:rsidR="00FF42C4" w:rsidRDefault="00FF42C4" w:rsidP="00FF42C4">
            <w:pPr>
              <w:spacing w:after="284" w:line="240" w:lineRule="auto"/>
              <w:ind w:left="-85" w:hanging="22"/>
              <w:rPr>
                <w:rFonts w:ascii="Arial" w:hAnsi="Arial" w:cs="Arial"/>
                <w:sz w:val="20"/>
              </w:rPr>
            </w:pPr>
          </w:p>
          <w:p w:rsidR="00FF42C4" w:rsidRDefault="00FF42C4" w:rsidP="00FF42C4">
            <w:pPr>
              <w:spacing w:after="284" w:line="240" w:lineRule="auto"/>
              <w:ind w:left="-85" w:hanging="22"/>
              <w:rPr>
                <w:rFonts w:ascii="Arial" w:hAnsi="Arial" w:cs="Arial"/>
                <w:sz w:val="20"/>
              </w:rPr>
            </w:pPr>
          </w:p>
          <w:p w:rsidR="00FF42C4" w:rsidRPr="0082055A" w:rsidRDefault="00FF42C4" w:rsidP="00FF42C4">
            <w:pPr>
              <w:spacing w:after="284" w:line="240" w:lineRule="auto"/>
              <w:ind w:left="-85" w:hanging="22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С </w:t>
            </w:r>
            <w:r w:rsidRPr="00BD1591">
              <w:rPr>
                <w:rFonts w:ascii="Arial" w:hAnsi="Arial" w:cs="Arial"/>
                <w:sz w:val="20"/>
              </w:rPr>
              <w:t>уважением,</w:t>
            </w:r>
            <w:r w:rsidRPr="007B71AC">
              <w:rPr>
                <w:rFonts w:ascii="Arial" w:hAnsi="Arial" w:cs="Arial"/>
                <w:sz w:val="20"/>
              </w:rPr>
              <w:br/>
            </w:r>
            <w:r>
              <w:rPr>
                <w:rFonts w:ascii="Arial" w:hAnsi="Arial" w:cs="Arial"/>
                <w:sz w:val="20"/>
              </w:rPr>
              <w:t>Генеральный директор</w:t>
            </w:r>
          </w:p>
        </w:tc>
      </w:tr>
    </w:tbl>
    <w:p w:rsidR="00F268FF" w:rsidRPr="00F268FF" w:rsidRDefault="00F268FF" w:rsidP="00FF42C4">
      <w:pPr>
        <w:pStyle w:val="ID"/>
        <w:spacing w:line="276" w:lineRule="auto"/>
        <w:jc w:val="center"/>
        <w:rPr>
          <w:sz w:val="20"/>
          <w:szCs w:val="20"/>
          <w:lang w:val="ru-RU"/>
        </w:rPr>
      </w:pPr>
    </w:p>
    <w:sectPr w:rsidR="00F268FF" w:rsidRPr="00F268FF" w:rsidSect="001E34F0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851" w:bottom="964" w:left="1701" w:header="1134" w:footer="9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088" w:rsidRDefault="00C81088" w:rsidP="00282E3F">
      <w:pPr>
        <w:spacing w:after="0" w:line="240" w:lineRule="auto"/>
      </w:pPr>
      <w:r>
        <w:separator/>
      </w:r>
    </w:p>
  </w:endnote>
  <w:endnote w:type="continuationSeparator" w:id="0">
    <w:p w:rsidR="00C81088" w:rsidRDefault="00C81088" w:rsidP="00282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0" w:rightFromText="180" w:vertAnchor="text" w:tblpX="108" w:tblpY="1"/>
      <w:tblOverlap w:val="never"/>
      <w:tblW w:w="4870" w:type="pct"/>
      <w:tblLayout w:type="fixed"/>
      <w:tblLook w:val="04A0" w:firstRow="1" w:lastRow="0" w:firstColumn="1" w:lastColumn="0" w:noHBand="0" w:noVBand="1"/>
    </w:tblPr>
    <w:tblGrid>
      <w:gridCol w:w="4039"/>
      <w:gridCol w:w="4040"/>
      <w:gridCol w:w="1242"/>
    </w:tblGrid>
    <w:tr w:rsidR="00FF42C4" w:rsidRPr="001E34F0" w:rsidTr="003748D2">
      <w:tc>
        <w:tcPr>
          <w:tcW w:w="2167" w:type="pct"/>
          <w:shd w:val="clear" w:color="auto" w:fill="auto"/>
          <w:vAlign w:val="bottom"/>
        </w:tcPr>
        <w:p w:rsidR="00FF42C4" w:rsidRPr="003748D2" w:rsidRDefault="00FF42C4" w:rsidP="00A04CFF">
          <w:pPr>
            <w:spacing w:before="120" w:after="0" w:line="240" w:lineRule="auto"/>
            <w:ind w:left="-85" w:right="-85"/>
            <w:rPr>
              <w:rFonts w:ascii="Arial" w:eastAsia="Times New Roman" w:hAnsi="Arial" w:cs="Arial"/>
              <w:color w:val="58595B"/>
              <w:sz w:val="20"/>
              <w:lang w:eastAsia="ru-RU"/>
            </w:rPr>
          </w:pP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Подпись </w: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t>Заявителя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>:</w:t>
          </w:r>
        </w:p>
      </w:tc>
      <w:tc>
        <w:tcPr>
          <w:tcW w:w="2167" w:type="pct"/>
          <w:tcBorders>
            <w:bottom w:val="single" w:sz="4" w:space="0" w:color="58595B"/>
          </w:tcBorders>
          <w:shd w:val="clear" w:color="auto" w:fill="auto"/>
          <w:vAlign w:val="bottom"/>
        </w:tcPr>
        <w:p w:rsidR="00FF42C4" w:rsidRPr="001E34F0" w:rsidRDefault="00FF42C4" w:rsidP="00D5328C">
          <w:pPr>
            <w:spacing w:before="224" w:after="60" w:line="240" w:lineRule="auto"/>
            <w:ind w:left="-85" w:right="-85"/>
            <w:rPr>
              <w:rFonts w:ascii="Arial" w:eastAsia="Times New Roman" w:hAnsi="Arial" w:cs="Arial"/>
              <w:sz w:val="20"/>
              <w:lang w:eastAsia="ru-RU"/>
            </w:rPr>
          </w:pPr>
          <w:r>
            <w:rPr>
              <w:rFonts w:ascii="Arial" w:eastAsia="Times New Roman" w:hAnsi="Arial" w:cs="Arial"/>
              <w:noProof/>
              <w:sz w:val="20"/>
              <w:lang w:eastAsia="ru-RU"/>
            </w:rPr>
            <w:drawing>
              <wp:inline distT="0" distB="0" distL="0" distR="0">
                <wp:extent cx="273050" cy="273050"/>
                <wp:effectExtent l="0" t="0" r="0" b="0"/>
                <wp:docPr id="1" name="Изображение 66" descr="68.wm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Изображение 66" descr="68.wm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3050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6" w:type="pct"/>
          <w:shd w:val="clear" w:color="auto" w:fill="auto"/>
          <w:vAlign w:val="bottom"/>
        </w:tcPr>
        <w:p w:rsidR="00FF42C4" w:rsidRPr="003748D2" w:rsidRDefault="00FF42C4" w:rsidP="003748D2">
          <w:pPr>
            <w:spacing w:before="284" w:after="0" w:line="240" w:lineRule="auto"/>
            <w:ind w:left="-85" w:right="-85"/>
            <w:jc w:val="right"/>
            <w:rPr>
              <w:rFonts w:ascii="Arial" w:eastAsia="Times New Roman" w:hAnsi="Arial" w:cs="Arial"/>
              <w:color w:val="58595B"/>
              <w:sz w:val="20"/>
              <w:lang w:eastAsia="ru-RU"/>
            </w:rPr>
          </w:pP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>стр.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>PAGE   \* MERGEFORMAT</w:instrTex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2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 из </w: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 xml:space="preserve"> SECTIONPAGES  \# "0" \* Arabic </w:instrTex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2</w: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 </w:t>
          </w:r>
        </w:p>
      </w:tc>
    </w:tr>
  </w:tbl>
  <w:p w:rsidR="00FF42C4" w:rsidRPr="00425AA1" w:rsidRDefault="00FF42C4" w:rsidP="00D5328C">
    <w:pPr>
      <w:pStyle w:val="I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0" w:rightFromText="180" w:vertAnchor="text" w:tblpX="108" w:tblpY="1"/>
      <w:tblOverlap w:val="never"/>
      <w:tblW w:w="4870" w:type="pct"/>
      <w:tblLayout w:type="fixed"/>
      <w:tblLook w:val="04A0" w:firstRow="1" w:lastRow="0" w:firstColumn="1" w:lastColumn="0" w:noHBand="0" w:noVBand="1"/>
    </w:tblPr>
    <w:tblGrid>
      <w:gridCol w:w="8079"/>
      <w:gridCol w:w="1242"/>
    </w:tblGrid>
    <w:tr w:rsidR="00FF42C4" w:rsidRPr="001E34F0" w:rsidTr="0082055A">
      <w:trPr>
        <w:trHeight w:val="601"/>
      </w:trPr>
      <w:tc>
        <w:tcPr>
          <w:tcW w:w="4334" w:type="pct"/>
          <w:shd w:val="clear" w:color="auto" w:fill="auto"/>
          <w:vAlign w:val="bottom"/>
        </w:tcPr>
        <w:p w:rsidR="00FF42C4" w:rsidRPr="001E34F0" w:rsidRDefault="00FF42C4" w:rsidP="0082055A">
          <w:pPr>
            <w:spacing w:before="224" w:after="60" w:line="240" w:lineRule="auto"/>
            <w:ind w:left="-85" w:right="-85"/>
            <w:rPr>
              <w:rFonts w:ascii="Arial" w:eastAsia="Times New Roman" w:hAnsi="Arial" w:cs="Arial"/>
              <w:sz w:val="20"/>
              <w:lang w:eastAsia="ru-RU"/>
            </w:rPr>
          </w:pPr>
        </w:p>
      </w:tc>
      <w:tc>
        <w:tcPr>
          <w:tcW w:w="666" w:type="pct"/>
          <w:shd w:val="clear" w:color="auto" w:fill="auto"/>
          <w:vAlign w:val="bottom"/>
        </w:tcPr>
        <w:p w:rsidR="00FF42C4" w:rsidRPr="001E34F0" w:rsidRDefault="00FF42C4" w:rsidP="0082055A">
          <w:pPr>
            <w:spacing w:before="284" w:after="0" w:line="240" w:lineRule="auto"/>
            <w:ind w:left="-85" w:right="-85"/>
            <w:jc w:val="right"/>
            <w:rPr>
              <w:rFonts w:ascii="Arial" w:eastAsia="Times New Roman" w:hAnsi="Arial" w:cs="Arial"/>
              <w:sz w:val="20"/>
              <w:lang w:eastAsia="ru-RU"/>
            </w:rPr>
          </w:pP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>стр.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>PAGE   \* MERGEFORMAT</w:instrTex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B96A11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1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 из </w: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 xml:space="preserve"> SECTIONPAGES  \# "0" \* Arabic </w:instrTex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B96A11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1</w: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</w:p>
      </w:tc>
    </w:tr>
  </w:tbl>
  <w:p w:rsidR="00FF42C4" w:rsidRPr="006F68CC" w:rsidRDefault="00FF42C4" w:rsidP="00D5328C">
    <w:pPr>
      <w:pStyle w:val="I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088" w:rsidRDefault="00C81088" w:rsidP="00282E3F">
      <w:pPr>
        <w:spacing w:after="0" w:line="240" w:lineRule="auto"/>
      </w:pPr>
      <w:r>
        <w:separator/>
      </w:r>
    </w:p>
  </w:footnote>
  <w:footnote w:type="continuationSeparator" w:id="0">
    <w:p w:rsidR="00C81088" w:rsidRDefault="00C81088" w:rsidP="00282E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2C4" w:rsidRDefault="00FF42C4" w:rsidP="00A76078">
    <w:pPr>
      <w:pStyle w:val="ID"/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0" w:rightFromText="180" w:vertAnchor="text" w:tblpX="108" w:tblpY="1"/>
      <w:tblOverlap w:val="never"/>
      <w:tblW w:w="9354" w:type="dxa"/>
      <w:tblLayout w:type="fixed"/>
      <w:tblLook w:val="04A0" w:firstRow="1" w:lastRow="0" w:firstColumn="1" w:lastColumn="0" w:noHBand="0" w:noVBand="1"/>
    </w:tblPr>
    <w:tblGrid>
      <w:gridCol w:w="5353"/>
      <w:gridCol w:w="4001"/>
    </w:tblGrid>
    <w:tr w:rsidR="00FF42C4" w:rsidTr="00152268">
      <w:trPr>
        <w:trHeight w:val="567"/>
      </w:trPr>
      <w:tc>
        <w:tcPr>
          <w:tcW w:w="5353" w:type="dxa"/>
        </w:tcPr>
        <w:p w:rsidR="00FF42C4" w:rsidRPr="00A84D32" w:rsidRDefault="00FF42C4" w:rsidP="000A7E61">
          <w:pPr>
            <w:pStyle w:val="afa"/>
            <w:rPr>
              <w:rFonts w:ascii="Tahoma" w:hAnsi="Tahoma" w:cs="Tahoma"/>
              <w:b w:val="0"/>
              <w:noProof/>
            </w:rPr>
          </w:pPr>
          <w:r>
            <w:rPr>
              <w:rFonts w:ascii="Tahoma" w:hAnsi="Tahoma" w:cs="Tahoma"/>
              <w:b w:val="0"/>
              <w:noProof/>
            </w:rPr>
            <w:t>Приложение № 7</w:t>
          </w:r>
        </w:p>
        <w:p w:rsidR="00FF42C4" w:rsidRPr="000A7E61" w:rsidRDefault="00FF42C4" w:rsidP="000A7E61">
          <w:pPr>
            <w:pStyle w:val="ID"/>
            <w:rPr>
              <w:lang w:val="ru-RU"/>
            </w:rPr>
          </w:pPr>
          <w:r w:rsidRPr="00A84D32">
            <w:rPr>
              <w:rFonts w:ascii="Tahoma" w:hAnsi="Tahoma" w:cs="Tahoma"/>
              <w:b/>
              <w:sz w:val="20"/>
              <w:szCs w:val="20"/>
              <w:lang w:val="ru-RU"/>
            </w:rPr>
            <w:t xml:space="preserve">к </w:t>
          </w:r>
          <w:r w:rsidRPr="00A84D32">
            <w:rPr>
              <w:lang w:val="ru-RU"/>
            </w:rPr>
            <w:t xml:space="preserve"> </w:t>
          </w:r>
          <w:r w:rsidRPr="00A84D32">
            <w:rPr>
              <w:rFonts w:ascii="Tahoma" w:hAnsi="Tahoma" w:cs="Tahoma"/>
              <w:b/>
              <w:sz w:val="20"/>
              <w:szCs w:val="20"/>
              <w:lang w:val="ru-RU"/>
            </w:rPr>
            <w:t>Регламент</w:t>
          </w:r>
          <w:r>
            <w:rPr>
              <w:rFonts w:ascii="Tahoma" w:hAnsi="Tahoma" w:cs="Tahoma"/>
              <w:b/>
              <w:sz w:val="20"/>
              <w:szCs w:val="20"/>
              <w:lang w:val="ru-RU"/>
            </w:rPr>
            <w:t xml:space="preserve">у </w:t>
          </w:r>
          <w:r w:rsidRPr="00A84D32">
            <w:rPr>
              <w:rFonts w:ascii="Tahoma" w:hAnsi="Tahoma" w:cs="Tahoma"/>
              <w:b/>
              <w:sz w:val="20"/>
              <w:szCs w:val="20"/>
              <w:lang w:val="ru-RU"/>
            </w:rPr>
            <w:t xml:space="preserve"> принятия решения о признании лиц</w:t>
          </w:r>
          <w:r>
            <w:rPr>
              <w:rFonts w:ascii="Tahoma" w:hAnsi="Tahoma" w:cs="Tahoma"/>
              <w:b/>
              <w:sz w:val="20"/>
              <w:szCs w:val="20"/>
              <w:lang w:val="ru-RU"/>
            </w:rPr>
            <w:t xml:space="preserve"> квалифицированными инвесторами </w:t>
          </w:r>
          <w:r w:rsidRPr="00A84D32">
            <w:rPr>
              <w:rFonts w:ascii="Tahoma" w:hAnsi="Tahoma" w:cs="Tahoma"/>
              <w:b/>
              <w:sz w:val="20"/>
              <w:szCs w:val="20"/>
              <w:lang w:val="ru-RU"/>
            </w:rPr>
            <w:t xml:space="preserve">и ведения реестра лиц, признанных </w:t>
          </w:r>
          <w:r>
            <w:rPr>
              <w:rFonts w:ascii="Tahoma" w:hAnsi="Tahoma" w:cs="Tahoma"/>
              <w:b/>
              <w:sz w:val="20"/>
              <w:szCs w:val="20"/>
              <w:lang w:val="ru-RU"/>
            </w:rPr>
            <w:t>к</w:t>
          </w:r>
          <w:r w:rsidRPr="00A84D32">
            <w:rPr>
              <w:rFonts w:ascii="Tahoma" w:hAnsi="Tahoma" w:cs="Tahoma"/>
              <w:b/>
              <w:sz w:val="20"/>
              <w:szCs w:val="20"/>
              <w:lang w:val="ru-RU"/>
            </w:rPr>
            <w:t>валифицированными инвесторами</w:t>
          </w:r>
        </w:p>
      </w:tc>
      <w:tc>
        <w:tcPr>
          <w:tcW w:w="4001" w:type="dxa"/>
        </w:tcPr>
        <w:p w:rsidR="00FF42C4" w:rsidRPr="00BE740D" w:rsidRDefault="00B13A1D" w:rsidP="00B13A1D">
          <w:pPr>
            <w:pStyle w:val="afa"/>
            <w:spacing w:after="284"/>
            <w:jc w:val="right"/>
            <w:rPr>
              <w:noProof/>
            </w:rPr>
          </w:pPr>
          <w:r>
            <w:rPr>
              <w:noProof/>
              <w:lang w:eastAsia="ru-RU"/>
            </w:rPr>
            <w:drawing>
              <wp:inline distT="0" distB="0" distL="0" distR="0" wp14:anchorId="46F0D0B4" wp14:editId="1F836D46">
                <wp:extent cx="1057275" cy="476250"/>
                <wp:effectExtent l="0" t="0" r="9525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7275" cy="4762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FF42C4" w:rsidRPr="00707CDB" w:rsidRDefault="00FF42C4" w:rsidP="00BE740D">
    <w:pPr>
      <w:pStyle w:val="af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70A0F"/>
    <w:multiLevelType w:val="hybridMultilevel"/>
    <w:tmpl w:val="150AA50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28F04340"/>
    <w:multiLevelType w:val="hybridMultilevel"/>
    <w:tmpl w:val="460E1B9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40C4724E"/>
    <w:multiLevelType w:val="hybridMultilevel"/>
    <w:tmpl w:val="B9207D3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5AFF27A7"/>
    <w:multiLevelType w:val="hybridMultilevel"/>
    <w:tmpl w:val="FA6CB92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6C4550C9"/>
    <w:multiLevelType w:val="hybridMultilevel"/>
    <w:tmpl w:val="6C464A5E"/>
    <w:lvl w:ilvl="0" w:tplc="5C849DCC">
      <w:start w:val="1"/>
      <w:numFmt w:val="decimal"/>
      <w:pStyle w:val="07"/>
      <w:lvlText w:val="%1."/>
      <w:lvlJc w:val="righ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722C494E"/>
    <w:multiLevelType w:val="hybridMultilevel"/>
    <w:tmpl w:val="A3C6533C"/>
    <w:lvl w:ilvl="0" w:tplc="668C759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4"/>
  </w:num>
  <w:num w:numId="5">
    <w:abstractNumId w:val="4"/>
  </w:num>
  <w:num w:numId="6">
    <w:abstractNumId w:val="4"/>
  </w:num>
  <w:num w:numId="7">
    <w:abstractNumId w:val="1"/>
  </w:num>
  <w:num w:numId="8">
    <w:abstractNumId w:val="3"/>
  </w:num>
  <w:num w:numId="9">
    <w:abstractNumId w:val="2"/>
  </w:num>
  <w:num w:numId="10">
    <w:abstractNumId w:val="0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SortMethod w:val="00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236"/>
    <w:rsid w:val="0000408A"/>
    <w:rsid w:val="000077D2"/>
    <w:rsid w:val="00011AE8"/>
    <w:rsid w:val="0001630F"/>
    <w:rsid w:val="000340C9"/>
    <w:rsid w:val="00042321"/>
    <w:rsid w:val="000516E6"/>
    <w:rsid w:val="000600E4"/>
    <w:rsid w:val="00066410"/>
    <w:rsid w:val="000709FF"/>
    <w:rsid w:val="00092314"/>
    <w:rsid w:val="000A79F1"/>
    <w:rsid w:val="000A7D1B"/>
    <w:rsid w:val="000A7E61"/>
    <w:rsid w:val="000B7D68"/>
    <w:rsid w:val="000C3CF2"/>
    <w:rsid w:val="000C71F9"/>
    <w:rsid w:val="000D31FF"/>
    <w:rsid w:val="000D3589"/>
    <w:rsid w:val="000D559B"/>
    <w:rsid w:val="000D5F89"/>
    <w:rsid w:val="000E61C9"/>
    <w:rsid w:val="000F47E4"/>
    <w:rsid w:val="00100489"/>
    <w:rsid w:val="00102954"/>
    <w:rsid w:val="0011142F"/>
    <w:rsid w:val="001124DE"/>
    <w:rsid w:val="00120702"/>
    <w:rsid w:val="001217EC"/>
    <w:rsid w:val="00122974"/>
    <w:rsid w:val="00126B55"/>
    <w:rsid w:val="0013330D"/>
    <w:rsid w:val="001421F3"/>
    <w:rsid w:val="00142CF2"/>
    <w:rsid w:val="001513C9"/>
    <w:rsid w:val="00151B7B"/>
    <w:rsid w:val="00152268"/>
    <w:rsid w:val="0015316E"/>
    <w:rsid w:val="00153B5A"/>
    <w:rsid w:val="001567AF"/>
    <w:rsid w:val="0018505D"/>
    <w:rsid w:val="001906E7"/>
    <w:rsid w:val="001A3B4A"/>
    <w:rsid w:val="001B1B00"/>
    <w:rsid w:val="001B29C1"/>
    <w:rsid w:val="001C1810"/>
    <w:rsid w:val="001C2A33"/>
    <w:rsid w:val="001C6C6F"/>
    <w:rsid w:val="001C7CB6"/>
    <w:rsid w:val="001D428D"/>
    <w:rsid w:val="001D5F82"/>
    <w:rsid w:val="001E34F0"/>
    <w:rsid w:val="001F226C"/>
    <w:rsid w:val="001F29A8"/>
    <w:rsid w:val="001F6163"/>
    <w:rsid w:val="00203B6B"/>
    <w:rsid w:val="00212898"/>
    <w:rsid w:val="00226279"/>
    <w:rsid w:val="002348B2"/>
    <w:rsid w:val="00237507"/>
    <w:rsid w:val="00241F80"/>
    <w:rsid w:val="00245E71"/>
    <w:rsid w:val="00251F8C"/>
    <w:rsid w:val="00260E07"/>
    <w:rsid w:val="00266A3C"/>
    <w:rsid w:val="00272BDB"/>
    <w:rsid w:val="00274288"/>
    <w:rsid w:val="00282E3F"/>
    <w:rsid w:val="0028421C"/>
    <w:rsid w:val="002A1439"/>
    <w:rsid w:val="002A3563"/>
    <w:rsid w:val="002B651E"/>
    <w:rsid w:val="002C288F"/>
    <w:rsid w:val="002D5F86"/>
    <w:rsid w:val="002E0F27"/>
    <w:rsid w:val="002E497D"/>
    <w:rsid w:val="002E650F"/>
    <w:rsid w:val="002F36EE"/>
    <w:rsid w:val="00300BF5"/>
    <w:rsid w:val="003021E6"/>
    <w:rsid w:val="00304595"/>
    <w:rsid w:val="0030633A"/>
    <w:rsid w:val="00324EDF"/>
    <w:rsid w:val="003339CC"/>
    <w:rsid w:val="00336A8A"/>
    <w:rsid w:val="0034041F"/>
    <w:rsid w:val="00342C6D"/>
    <w:rsid w:val="00343815"/>
    <w:rsid w:val="00346AE3"/>
    <w:rsid w:val="003473B4"/>
    <w:rsid w:val="003527D8"/>
    <w:rsid w:val="00354F4D"/>
    <w:rsid w:val="003629B8"/>
    <w:rsid w:val="00362FEF"/>
    <w:rsid w:val="00364490"/>
    <w:rsid w:val="0036600E"/>
    <w:rsid w:val="0036686E"/>
    <w:rsid w:val="00372328"/>
    <w:rsid w:val="003748D2"/>
    <w:rsid w:val="003A4CC4"/>
    <w:rsid w:val="003B046D"/>
    <w:rsid w:val="003B63AD"/>
    <w:rsid w:val="003C0E7A"/>
    <w:rsid w:val="003C33D7"/>
    <w:rsid w:val="003D11B3"/>
    <w:rsid w:val="003D78C4"/>
    <w:rsid w:val="003E48EA"/>
    <w:rsid w:val="003F0F89"/>
    <w:rsid w:val="003F321F"/>
    <w:rsid w:val="003F571B"/>
    <w:rsid w:val="004025A9"/>
    <w:rsid w:val="00403024"/>
    <w:rsid w:val="0040628C"/>
    <w:rsid w:val="004160D9"/>
    <w:rsid w:val="00420C68"/>
    <w:rsid w:val="00422FA4"/>
    <w:rsid w:val="00425AA1"/>
    <w:rsid w:val="00430BFC"/>
    <w:rsid w:val="00433226"/>
    <w:rsid w:val="00434B0B"/>
    <w:rsid w:val="00440758"/>
    <w:rsid w:val="0044192C"/>
    <w:rsid w:val="00446803"/>
    <w:rsid w:val="00447BED"/>
    <w:rsid w:val="004628B3"/>
    <w:rsid w:val="00464AE2"/>
    <w:rsid w:val="004735EA"/>
    <w:rsid w:val="00473E42"/>
    <w:rsid w:val="00475B92"/>
    <w:rsid w:val="004843F4"/>
    <w:rsid w:val="00494A4E"/>
    <w:rsid w:val="004A1882"/>
    <w:rsid w:val="004A3090"/>
    <w:rsid w:val="004B25E4"/>
    <w:rsid w:val="004B41FE"/>
    <w:rsid w:val="004C2CBC"/>
    <w:rsid w:val="004D733C"/>
    <w:rsid w:val="004D7C60"/>
    <w:rsid w:val="004E0BE1"/>
    <w:rsid w:val="004E255E"/>
    <w:rsid w:val="004E30FC"/>
    <w:rsid w:val="004E3554"/>
    <w:rsid w:val="004E4971"/>
    <w:rsid w:val="004E72BD"/>
    <w:rsid w:val="004F65BC"/>
    <w:rsid w:val="00504534"/>
    <w:rsid w:val="00505B00"/>
    <w:rsid w:val="00511A6B"/>
    <w:rsid w:val="005163BF"/>
    <w:rsid w:val="00517FE2"/>
    <w:rsid w:val="0052283C"/>
    <w:rsid w:val="00530492"/>
    <w:rsid w:val="0053675E"/>
    <w:rsid w:val="00536CCC"/>
    <w:rsid w:val="00537236"/>
    <w:rsid w:val="00572788"/>
    <w:rsid w:val="005749FC"/>
    <w:rsid w:val="00595EA3"/>
    <w:rsid w:val="005A0B8B"/>
    <w:rsid w:val="005B3D90"/>
    <w:rsid w:val="005B519A"/>
    <w:rsid w:val="005C32B8"/>
    <w:rsid w:val="005D06FE"/>
    <w:rsid w:val="005D1403"/>
    <w:rsid w:val="005D1B36"/>
    <w:rsid w:val="005E2D04"/>
    <w:rsid w:val="005F01FB"/>
    <w:rsid w:val="005F40BB"/>
    <w:rsid w:val="005F4299"/>
    <w:rsid w:val="005F49FE"/>
    <w:rsid w:val="005F6486"/>
    <w:rsid w:val="00601BCF"/>
    <w:rsid w:val="00601DC2"/>
    <w:rsid w:val="00617670"/>
    <w:rsid w:val="0064161C"/>
    <w:rsid w:val="006518E1"/>
    <w:rsid w:val="00660DAC"/>
    <w:rsid w:val="00663C62"/>
    <w:rsid w:val="006816BC"/>
    <w:rsid w:val="00695163"/>
    <w:rsid w:val="006A451B"/>
    <w:rsid w:val="006B1C3F"/>
    <w:rsid w:val="006B276D"/>
    <w:rsid w:val="006B31C8"/>
    <w:rsid w:val="006D3488"/>
    <w:rsid w:val="006D4514"/>
    <w:rsid w:val="006F0BDF"/>
    <w:rsid w:val="006F68CC"/>
    <w:rsid w:val="006F7E57"/>
    <w:rsid w:val="007005A8"/>
    <w:rsid w:val="007042D7"/>
    <w:rsid w:val="00707CDB"/>
    <w:rsid w:val="007107E7"/>
    <w:rsid w:val="00712FC3"/>
    <w:rsid w:val="0072638E"/>
    <w:rsid w:val="007305A7"/>
    <w:rsid w:val="007313A7"/>
    <w:rsid w:val="00732D0B"/>
    <w:rsid w:val="00733F66"/>
    <w:rsid w:val="00733FFA"/>
    <w:rsid w:val="00745A27"/>
    <w:rsid w:val="0075161B"/>
    <w:rsid w:val="007522B3"/>
    <w:rsid w:val="00752FF2"/>
    <w:rsid w:val="00763558"/>
    <w:rsid w:val="00765465"/>
    <w:rsid w:val="00766FB6"/>
    <w:rsid w:val="00767924"/>
    <w:rsid w:val="007756CE"/>
    <w:rsid w:val="00776E3B"/>
    <w:rsid w:val="007817ED"/>
    <w:rsid w:val="00790233"/>
    <w:rsid w:val="00793CEE"/>
    <w:rsid w:val="0079499F"/>
    <w:rsid w:val="00797873"/>
    <w:rsid w:val="007B71AC"/>
    <w:rsid w:val="007C0263"/>
    <w:rsid w:val="007E2C1E"/>
    <w:rsid w:val="007E3AA9"/>
    <w:rsid w:val="007E61E9"/>
    <w:rsid w:val="007F2192"/>
    <w:rsid w:val="00805873"/>
    <w:rsid w:val="00810DE5"/>
    <w:rsid w:val="00812CAF"/>
    <w:rsid w:val="0082055A"/>
    <w:rsid w:val="008206FE"/>
    <w:rsid w:val="00822EDC"/>
    <w:rsid w:val="008310A0"/>
    <w:rsid w:val="00833694"/>
    <w:rsid w:val="00841849"/>
    <w:rsid w:val="00841C63"/>
    <w:rsid w:val="008472CD"/>
    <w:rsid w:val="0084734A"/>
    <w:rsid w:val="0085161C"/>
    <w:rsid w:val="00855F77"/>
    <w:rsid w:val="00860FF6"/>
    <w:rsid w:val="00861BB0"/>
    <w:rsid w:val="00863C66"/>
    <w:rsid w:val="00873895"/>
    <w:rsid w:val="00873D2D"/>
    <w:rsid w:val="0087407F"/>
    <w:rsid w:val="00887174"/>
    <w:rsid w:val="00890064"/>
    <w:rsid w:val="008A0F09"/>
    <w:rsid w:val="008A44F5"/>
    <w:rsid w:val="008A4DF4"/>
    <w:rsid w:val="008B13C7"/>
    <w:rsid w:val="008B5DDA"/>
    <w:rsid w:val="008B6A18"/>
    <w:rsid w:val="008C0367"/>
    <w:rsid w:val="008D1CEF"/>
    <w:rsid w:val="008D7865"/>
    <w:rsid w:val="008E50E4"/>
    <w:rsid w:val="008F205E"/>
    <w:rsid w:val="008F3D92"/>
    <w:rsid w:val="008F7143"/>
    <w:rsid w:val="00920304"/>
    <w:rsid w:val="00927B00"/>
    <w:rsid w:val="00932042"/>
    <w:rsid w:val="00954E3C"/>
    <w:rsid w:val="009612CD"/>
    <w:rsid w:val="00976385"/>
    <w:rsid w:val="00991BC1"/>
    <w:rsid w:val="009A307A"/>
    <w:rsid w:val="009A4F78"/>
    <w:rsid w:val="009B09C1"/>
    <w:rsid w:val="009B11FF"/>
    <w:rsid w:val="009C184B"/>
    <w:rsid w:val="009C537F"/>
    <w:rsid w:val="009D3631"/>
    <w:rsid w:val="009D5595"/>
    <w:rsid w:val="009F5A6B"/>
    <w:rsid w:val="009F5D18"/>
    <w:rsid w:val="00A0468D"/>
    <w:rsid w:val="00A04CFF"/>
    <w:rsid w:val="00A060B7"/>
    <w:rsid w:val="00A06300"/>
    <w:rsid w:val="00A12710"/>
    <w:rsid w:val="00A140CF"/>
    <w:rsid w:val="00A17026"/>
    <w:rsid w:val="00A219F7"/>
    <w:rsid w:val="00A2555C"/>
    <w:rsid w:val="00A34DC0"/>
    <w:rsid w:val="00A35DB6"/>
    <w:rsid w:val="00A50508"/>
    <w:rsid w:val="00A50F68"/>
    <w:rsid w:val="00A51DFC"/>
    <w:rsid w:val="00A52EE1"/>
    <w:rsid w:val="00A540F8"/>
    <w:rsid w:val="00A65637"/>
    <w:rsid w:val="00A67AEE"/>
    <w:rsid w:val="00A67CC4"/>
    <w:rsid w:val="00A72E77"/>
    <w:rsid w:val="00A73C60"/>
    <w:rsid w:val="00A76078"/>
    <w:rsid w:val="00A7782D"/>
    <w:rsid w:val="00A87351"/>
    <w:rsid w:val="00AA2840"/>
    <w:rsid w:val="00AB0762"/>
    <w:rsid w:val="00AC1F81"/>
    <w:rsid w:val="00AC7EF3"/>
    <w:rsid w:val="00AD02EE"/>
    <w:rsid w:val="00AD40AA"/>
    <w:rsid w:val="00AE5B25"/>
    <w:rsid w:val="00AF13A1"/>
    <w:rsid w:val="00AF5635"/>
    <w:rsid w:val="00B05CF8"/>
    <w:rsid w:val="00B13A1D"/>
    <w:rsid w:val="00B14C9F"/>
    <w:rsid w:val="00B16154"/>
    <w:rsid w:val="00B26980"/>
    <w:rsid w:val="00B352B0"/>
    <w:rsid w:val="00B45091"/>
    <w:rsid w:val="00B4526D"/>
    <w:rsid w:val="00B45EBE"/>
    <w:rsid w:val="00B478D0"/>
    <w:rsid w:val="00B671F0"/>
    <w:rsid w:val="00B7436B"/>
    <w:rsid w:val="00B7727F"/>
    <w:rsid w:val="00B9609D"/>
    <w:rsid w:val="00B96A11"/>
    <w:rsid w:val="00BA2E6C"/>
    <w:rsid w:val="00BA7125"/>
    <w:rsid w:val="00BA7374"/>
    <w:rsid w:val="00BB2332"/>
    <w:rsid w:val="00BB543D"/>
    <w:rsid w:val="00BB7ABA"/>
    <w:rsid w:val="00BC2A13"/>
    <w:rsid w:val="00BD05AA"/>
    <w:rsid w:val="00BD1591"/>
    <w:rsid w:val="00BE740D"/>
    <w:rsid w:val="00BF1D61"/>
    <w:rsid w:val="00BF388A"/>
    <w:rsid w:val="00BF6ED0"/>
    <w:rsid w:val="00C0669D"/>
    <w:rsid w:val="00C2598D"/>
    <w:rsid w:val="00C31F52"/>
    <w:rsid w:val="00C37044"/>
    <w:rsid w:val="00C41215"/>
    <w:rsid w:val="00C45167"/>
    <w:rsid w:val="00C52559"/>
    <w:rsid w:val="00C5342E"/>
    <w:rsid w:val="00C559FD"/>
    <w:rsid w:val="00C74962"/>
    <w:rsid w:val="00C81088"/>
    <w:rsid w:val="00C85F08"/>
    <w:rsid w:val="00C9533B"/>
    <w:rsid w:val="00CA4078"/>
    <w:rsid w:val="00CB4460"/>
    <w:rsid w:val="00CC128A"/>
    <w:rsid w:val="00CC29D7"/>
    <w:rsid w:val="00CD1AFC"/>
    <w:rsid w:val="00CE05BE"/>
    <w:rsid w:val="00CE7B92"/>
    <w:rsid w:val="00CF2605"/>
    <w:rsid w:val="00D003D4"/>
    <w:rsid w:val="00D06AA7"/>
    <w:rsid w:val="00D15AA2"/>
    <w:rsid w:val="00D2043E"/>
    <w:rsid w:val="00D20B7E"/>
    <w:rsid w:val="00D2302F"/>
    <w:rsid w:val="00D27668"/>
    <w:rsid w:val="00D36C62"/>
    <w:rsid w:val="00D37030"/>
    <w:rsid w:val="00D441E9"/>
    <w:rsid w:val="00D5051D"/>
    <w:rsid w:val="00D5328C"/>
    <w:rsid w:val="00D5534F"/>
    <w:rsid w:val="00D77A59"/>
    <w:rsid w:val="00D8079C"/>
    <w:rsid w:val="00D83FA1"/>
    <w:rsid w:val="00D857AA"/>
    <w:rsid w:val="00D85F84"/>
    <w:rsid w:val="00DB2BE1"/>
    <w:rsid w:val="00DB63F1"/>
    <w:rsid w:val="00DB6BF0"/>
    <w:rsid w:val="00DD4BFE"/>
    <w:rsid w:val="00DE667D"/>
    <w:rsid w:val="00DE7D49"/>
    <w:rsid w:val="00DF21DB"/>
    <w:rsid w:val="00DF7978"/>
    <w:rsid w:val="00E00AFF"/>
    <w:rsid w:val="00E02BBD"/>
    <w:rsid w:val="00E04AC6"/>
    <w:rsid w:val="00E0523A"/>
    <w:rsid w:val="00E11C77"/>
    <w:rsid w:val="00E14D20"/>
    <w:rsid w:val="00E1605A"/>
    <w:rsid w:val="00E168B4"/>
    <w:rsid w:val="00E42126"/>
    <w:rsid w:val="00E466AD"/>
    <w:rsid w:val="00E50EFC"/>
    <w:rsid w:val="00E608BD"/>
    <w:rsid w:val="00E635F5"/>
    <w:rsid w:val="00E67F9E"/>
    <w:rsid w:val="00E73776"/>
    <w:rsid w:val="00E76B15"/>
    <w:rsid w:val="00E77AB2"/>
    <w:rsid w:val="00E82D0B"/>
    <w:rsid w:val="00EA50BF"/>
    <w:rsid w:val="00EA5E8A"/>
    <w:rsid w:val="00EB5B61"/>
    <w:rsid w:val="00EB5EE4"/>
    <w:rsid w:val="00EC183E"/>
    <w:rsid w:val="00EC576F"/>
    <w:rsid w:val="00ED007A"/>
    <w:rsid w:val="00ED5938"/>
    <w:rsid w:val="00EE1C28"/>
    <w:rsid w:val="00EE4510"/>
    <w:rsid w:val="00EF0F7C"/>
    <w:rsid w:val="00EF3B36"/>
    <w:rsid w:val="00EF5D7E"/>
    <w:rsid w:val="00F02FBA"/>
    <w:rsid w:val="00F137BA"/>
    <w:rsid w:val="00F268FF"/>
    <w:rsid w:val="00F27276"/>
    <w:rsid w:val="00F279CF"/>
    <w:rsid w:val="00F34EA3"/>
    <w:rsid w:val="00F459CE"/>
    <w:rsid w:val="00F53A40"/>
    <w:rsid w:val="00F5471E"/>
    <w:rsid w:val="00F5518C"/>
    <w:rsid w:val="00F6094C"/>
    <w:rsid w:val="00F61B38"/>
    <w:rsid w:val="00F64A74"/>
    <w:rsid w:val="00F67E46"/>
    <w:rsid w:val="00FA23BC"/>
    <w:rsid w:val="00FA63EF"/>
    <w:rsid w:val="00FB0EF4"/>
    <w:rsid w:val="00FB2EB0"/>
    <w:rsid w:val="00FC33F3"/>
    <w:rsid w:val="00FC57D7"/>
    <w:rsid w:val="00FC5AA2"/>
    <w:rsid w:val="00FF1215"/>
    <w:rsid w:val="00FF42C4"/>
    <w:rsid w:val="00FF4CDE"/>
    <w:rsid w:val="00FF6329"/>
    <w:rsid w:val="00FF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Calibri" w:hAnsi="Tahoma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/>
    <w:lsdException w:name="heading 1" w:semiHidden="0" w:uiPriority="9"/>
    <w:lsdException w:name="heading 2" w:uiPriority="9" w:unhideWhenUsed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nhideWhenUsed="1"/>
    <w:lsdException w:name="footer" w:unhideWhenUsed="1"/>
    <w:lsdException w:name="caption" w:uiPriority="35" w:unhideWhenUsed="1" w:qFormat="1"/>
    <w:lsdException w:name="footnote reference" w:uiPriority="0"/>
    <w:lsdException w:name="Title" w:semiHidden="0" w:uiPriority="10"/>
    <w:lsdException w:name="Default Paragraph Font" w:uiPriority="1" w:unhideWhenUsed="1"/>
    <w:lsdException w:name="Subtitle" w:semiHidden="0" w:uiPriority="11"/>
    <w:lsdException w:name="Strong" w:uiPriority="22"/>
    <w:lsdException w:name="Emphasis" w:semiHidden="0" w:uiPriority="20"/>
    <w:lsdException w:name="HTML Top of Form" w:unhideWhenUsed="1"/>
    <w:lsdException w:name="HTML Bottom of Form" w:unhideWhenUsed="1"/>
    <w:lsdException w:name="Normal Table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0"/>
    <w:lsdException w:name="Table Theme" w:unhideWhenUsed="1"/>
    <w:lsdException w:name="No Spacing" w:semiHidden="0" w:uiPriority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uiPriority="34"/>
    <w:lsdException w:name="Quote" w:uiPriority="29"/>
    <w:lsdException w:name="Intense Quote" w:uiPriority="30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/>
    <w:lsdException w:name="TOC Heading" w:uiPriority="39" w:unhideWhenUsed="1" w:qFormat="1"/>
  </w:latentStyles>
  <w:style w:type="paragraph" w:default="1" w:styleId="a">
    <w:name w:val="Normal"/>
    <w:semiHidden/>
    <w:rsid w:val="003E48E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semiHidden/>
    <w:rsid w:val="00511A6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rsid w:val="00511A6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qFormat/>
    <w:rsid w:val="00511A6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qFormat/>
    <w:rsid w:val="00511A6B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qFormat/>
    <w:rsid w:val="00511A6B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qFormat/>
    <w:rsid w:val="00511A6B"/>
    <w:pPr>
      <w:spacing w:before="240" w:after="60"/>
      <w:outlineLvl w:val="5"/>
    </w:pPr>
    <w:rPr>
      <w:rFonts w:ascii="Calibri" w:eastAsia="Times New Roman" w:hAnsi="Calibri"/>
      <w:b/>
      <w:bCs/>
    </w:rPr>
  </w:style>
  <w:style w:type="paragraph" w:styleId="7">
    <w:name w:val="heading 7"/>
    <w:basedOn w:val="a"/>
    <w:next w:val="a"/>
    <w:link w:val="70"/>
    <w:uiPriority w:val="9"/>
    <w:semiHidden/>
    <w:qFormat/>
    <w:rsid w:val="00511A6B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qFormat/>
    <w:rsid w:val="00511A6B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qFormat/>
    <w:rsid w:val="00511A6B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282E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E02BBD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rsid w:val="00282E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E02BBD"/>
    <w:rPr>
      <w:sz w:val="22"/>
      <w:szCs w:val="22"/>
      <w:lang w:eastAsia="en-US"/>
    </w:rPr>
  </w:style>
  <w:style w:type="table" w:styleId="a7">
    <w:name w:val="Table Grid"/>
    <w:basedOn w:val="a1"/>
    <w:rsid w:val="00282E3F"/>
    <w:rPr>
      <w:rFonts w:eastAsia="Times New Roman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13330D"/>
    <w:pPr>
      <w:spacing w:after="0" w:line="240" w:lineRule="auto"/>
    </w:pPr>
    <w:rPr>
      <w:rFonts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E02BBD"/>
    <w:rPr>
      <w:rFonts w:cs="Tahoma"/>
      <w:sz w:val="16"/>
      <w:szCs w:val="16"/>
      <w:lang w:eastAsia="en-US"/>
    </w:rPr>
  </w:style>
  <w:style w:type="paragraph" w:customStyle="1" w:styleId="01">
    <w:name w:val="01 ЗНАЧЕНИЯ ПОЛЕЙ"/>
    <w:basedOn w:val="06"/>
    <w:qFormat/>
    <w:rsid w:val="007F2192"/>
    <w:pPr>
      <w:ind w:left="0" w:right="0"/>
    </w:pPr>
  </w:style>
  <w:style w:type="paragraph" w:customStyle="1" w:styleId="05">
    <w:name w:val="05 ТЕКСТ СОГЛАСИЯ"/>
    <w:link w:val="050"/>
    <w:qFormat/>
    <w:rsid w:val="00B45EBE"/>
    <w:pPr>
      <w:spacing w:after="283"/>
      <w:ind w:left="-85" w:right="-85" w:firstLine="284"/>
    </w:pPr>
    <w:rPr>
      <w:rFonts w:ascii="Arial" w:hAnsi="Arial" w:cs="Arial"/>
      <w:sz w:val="16"/>
      <w:szCs w:val="22"/>
      <w:lang w:eastAsia="en-US"/>
    </w:rPr>
  </w:style>
  <w:style w:type="paragraph" w:customStyle="1" w:styleId="08">
    <w:name w:val="08 ПОДПИСАНТ"/>
    <w:basedOn w:val="a"/>
    <w:qFormat/>
    <w:rsid w:val="00B45091"/>
    <w:pPr>
      <w:spacing w:before="283" w:after="283" w:line="240" w:lineRule="auto"/>
      <w:ind w:left="-108"/>
    </w:pPr>
    <w:rPr>
      <w:rFonts w:ascii="Arial" w:eastAsia="Times New Roman" w:hAnsi="Arial" w:cs="Tahoma"/>
    </w:rPr>
  </w:style>
  <w:style w:type="paragraph" w:customStyle="1" w:styleId="09">
    <w:name w:val="09 ИСПОЛНИТЕЛЬ"/>
    <w:basedOn w:val="a"/>
    <w:qFormat/>
    <w:rsid w:val="00B45091"/>
    <w:pPr>
      <w:spacing w:after="283" w:line="240" w:lineRule="auto"/>
      <w:ind w:right="-108"/>
    </w:pPr>
    <w:rPr>
      <w:rFonts w:ascii="Arial" w:eastAsia="Times New Roman" w:hAnsi="Arial" w:cs="Arial"/>
      <w:sz w:val="16"/>
      <w:szCs w:val="16"/>
    </w:rPr>
  </w:style>
  <w:style w:type="paragraph" w:customStyle="1" w:styleId="aa">
    <w:name w:val="ТАБЛИЦА_Исх"/>
    <w:basedOn w:val="a"/>
    <w:semiHidden/>
    <w:qFormat/>
    <w:rsid w:val="00511A6B"/>
    <w:pPr>
      <w:ind w:left="113" w:right="113"/>
    </w:pPr>
    <w:rPr>
      <w:rFonts w:cs="Tahoma"/>
      <w:sz w:val="18"/>
      <w:szCs w:val="18"/>
      <w:lang w:val="en-US"/>
    </w:rPr>
  </w:style>
  <w:style w:type="character" w:customStyle="1" w:styleId="10">
    <w:name w:val="Заголовок 1 Знак"/>
    <w:link w:val="1"/>
    <w:uiPriority w:val="9"/>
    <w:semiHidden/>
    <w:rsid w:val="00E02BBD"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character" w:customStyle="1" w:styleId="20">
    <w:name w:val="Заголовок 2 Знак"/>
    <w:link w:val="2"/>
    <w:uiPriority w:val="9"/>
    <w:semiHidden/>
    <w:rsid w:val="00E02BBD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"/>
    <w:semiHidden/>
    <w:rsid w:val="00E02BBD"/>
    <w:rPr>
      <w:rFonts w:ascii="Cambria" w:eastAsia="Times New Roman" w:hAnsi="Cambria"/>
      <w:b/>
      <w:bCs/>
      <w:sz w:val="26"/>
      <w:szCs w:val="26"/>
      <w:lang w:eastAsia="en-US"/>
    </w:rPr>
  </w:style>
  <w:style w:type="character" w:customStyle="1" w:styleId="40">
    <w:name w:val="Заголовок 4 Знак"/>
    <w:link w:val="4"/>
    <w:uiPriority w:val="9"/>
    <w:semiHidden/>
    <w:rsid w:val="00E02BBD"/>
    <w:rPr>
      <w:rFonts w:ascii="Calibri" w:eastAsia="Times New Roman" w:hAnsi="Calibri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"/>
    <w:semiHidden/>
    <w:rsid w:val="00E02BBD"/>
    <w:rPr>
      <w:rFonts w:ascii="Calibri" w:eastAsia="Times New Roman" w:hAnsi="Calibri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"/>
    <w:semiHidden/>
    <w:rsid w:val="00E02BBD"/>
    <w:rPr>
      <w:rFonts w:ascii="Calibri" w:eastAsia="Times New Roman" w:hAnsi="Calibri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"/>
    <w:semiHidden/>
    <w:rsid w:val="00E02BBD"/>
    <w:rPr>
      <w:rFonts w:ascii="Calibri" w:eastAsia="Times New Roman" w:hAnsi="Calibri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"/>
    <w:semiHidden/>
    <w:rsid w:val="00E02BBD"/>
    <w:rPr>
      <w:rFonts w:ascii="Calibri" w:eastAsia="Times New Roman" w:hAnsi="Calibri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9"/>
    <w:rsid w:val="00E02BBD"/>
    <w:rPr>
      <w:rFonts w:ascii="Cambria" w:eastAsia="Times New Roman" w:hAnsi="Cambria"/>
      <w:sz w:val="22"/>
      <w:szCs w:val="22"/>
      <w:lang w:eastAsia="en-US"/>
    </w:rPr>
  </w:style>
  <w:style w:type="paragraph" w:styleId="ab">
    <w:name w:val="caption"/>
    <w:basedOn w:val="a"/>
    <w:next w:val="a"/>
    <w:uiPriority w:val="35"/>
    <w:semiHidden/>
    <w:qFormat/>
    <w:rsid w:val="00511A6B"/>
    <w:rPr>
      <w:b/>
      <w:bCs/>
      <w:sz w:val="20"/>
      <w:szCs w:val="20"/>
    </w:rPr>
  </w:style>
  <w:style w:type="paragraph" w:styleId="ac">
    <w:name w:val="Title"/>
    <w:basedOn w:val="a"/>
    <w:next w:val="a"/>
    <w:link w:val="ad"/>
    <w:uiPriority w:val="10"/>
    <w:semiHidden/>
    <w:rsid w:val="00511A6B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d">
    <w:name w:val="Название Знак"/>
    <w:link w:val="ac"/>
    <w:uiPriority w:val="10"/>
    <w:semiHidden/>
    <w:rsid w:val="00E02BBD"/>
    <w:rPr>
      <w:rFonts w:ascii="Cambria" w:eastAsia="Times New Roman" w:hAnsi="Cambria"/>
      <w:color w:val="17365D"/>
      <w:spacing w:val="5"/>
      <w:kern w:val="28"/>
      <w:sz w:val="52"/>
      <w:szCs w:val="52"/>
      <w:lang w:eastAsia="en-US"/>
    </w:rPr>
  </w:style>
  <w:style w:type="paragraph" w:styleId="ae">
    <w:name w:val="Subtitle"/>
    <w:basedOn w:val="a"/>
    <w:next w:val="a"/>
    <w:link w:val="af"/>
    <w:uiPriority w:val="11"/>
    <w:semiHidden/>
    <w:rsid w:val="00511A6B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f">
    <w:name w:val="Подзаголовок Знак"/>
    <w:link w:val="ae"/>
    <w:uiPriority w:val="11"/>
    <w:semiHidden/>
    <w:rsid w:val="00E02BBD"/>
    <w:rPr>
      <w:rFonts w:ascii="Cambria" w:eastAsia="Times New Roman" w:hAnsi="Cambria"/>
      <w:i/>
      <w:iCs/>
      <w:color w:val="4F81BD"/>
      <w:spacing w:val="15"/>
      <w:sz w:val="24"/>
      <w:szCs w:val="24"/>
      <w:lang w:eastAsia="en-US"/>
    </w:rPr>
  </w:style>
  <w:style w:type="paragraph" w:customStyle="1" w:styleId="af0">
    <w:name w:val="АДРЕСАТ_Исх"/>
    <w:basedOn w:val="a"/>
    <w:semiHidden/>
    <w:qFormat/>
    <w:rsid w:val="0064161C"/>
    <w:pPr>
      <w:spacing w:after="0" w:line="240" w:lineRule="auto"/>
    </w:pPr>
    <w:rPr>
      <w:rFonts w:eastAsia="Times New Roman" w:cs="Tahoma"/>
    </w:rPr>
  </w:style>
  <w:style w:type="character" w:styleId="af1">
    <w:name w:val="Emphasis"/>
    <w:uiPriority w:val="20"/>
    <w:semiHidden/>
    <w:rsid w:val="00511A6B"/>
    <w:rPr>
      <w:i/>
      <w:iCs/>
    </w:rPr>
  </w:style>
  <w:style w:type="paragraph" w:styleId="af2">
    <w:name w:val="No Spacing"/>
    <w:basedOn w:val="a"/>
    <w:uiPriority w:val="1"/>
    <w:semiHidden/>
    <w:rsid w:val="00511A6B"/>
    <w:pPr>
      <w:spacing w:after="0" w:line="240" w:lineRule="auto"/>
    </w:pPr>
  </w:style>
  <w:style w:type="paragraph" w:customStyle="1" w:styleId="af3">
    <w:name w:val="ТЕМА ПИСЬМА_Исх"/>
    <w:basedOn w:val="a"/>
    <w:semiHidden/>
    <w:qFormat/>
    <w:rsid w:val="0064161C"/>
    <w:pPr>
      <w:spacing w:after="0" w:line="240" w:lineRule="auto"/>
      <w:ind w:left="-75" w:right="-108"/>
      <w:jc w:val="both"/>
    </w:pPr>
    <w:rPr>
      <w:rFonts w:eastAsia="Times New Roman"/>
    </w:rPr>
  </w:style>
  <w:style w:type="paragraph" w:customStyle="1" w:styleId="af4">
    <w:name w:val="ЗАГОЛОВОК ПИСЬМА_Исх"/>
    <w:basedOn w:val="a"/>
    <w:semiHidden/>
    <w:qFormat/>
    <w:rsid w:val="0064161C"/>
    <w:pPr>
      <w:spacing w:before="567" w:after="567" w:line="240" w:lineRule="auto"/>
      <w:jc w:val="center"/>
    </w:pPr>
    <w:rPr>
      <w:rFonts w:eastAsia="Times New Roman" w:cs="Tahoma"/>
    </w:rPr>
  </w:style>
  <w:style w:type="paragraph" w:customStyle="1" w:styleId="af5">
    <w:name w:val="ТЕКСТ ПИСЬМА_Исх"/>
    <w:basedOn w:val="a"/>
    <w:semiHidden/>
    <w:qFormat/>
    <w:rsid w:val="0064161C"/>
    <w:pPr>
      <w:spacing w:after="0" w:line="240" w:lineRule="auto"/>
      <w:ind w:left="-108" w:right="-108" w:firstLine="851"/>
      <w:jc w:val="both"/>
    </w:pPr>
    <w:rPr>
      <w:rFonts w:eastAsia="Times New Roman" w:cs="Tahoma"/>
    </w:rPr>
  </w:style>
  <w:style w:type="paragraph" w:customStyle="1" w:styleId="11">
    <w:name w:val="ПОДПИСАНТ1_Исх"/>
    <w:basedOn w:val="a"/>
    <w:semiHidden/>
    <w:qFormat/>
    <w:rsid w:val="0064161C"/>
    <w:pPr>
      <w:spacing w:after="0" w:line="240" w:lineRule="auto"/>
      <w:ind w:left="-108"/>
    </w:pPr>
    <w:rPr>
      <w:rFonts w:eastAsia="Times New Roman" w:cs="Tahoma"/>
    </w:rPr>
  </w:style>
  <w:style w:type="paragraph" w:customStyle="1" w:styleId="21">
    <w:name w:val="ПОДПИСАНТ2_Исх"/>
    <w:basedOn w:val="a"/>
    <w:semiHidden/>
    <w:qFormat/>
    <w:rsid w:val="0064161C"/>
    <w:pPr>
      <w:spacing w:after="0" w:line="240" w:lineRule="auto"/>
      <w:ind w:right="-108"/>
      <w:jc w:val="right"/>
    </w:pPr>
    <w:rPr>
      <w:rFonts w:eastAsia="Times New Roman" w:cs="Tahoma"/>
      <w:szCs w:val="20"/>
    </w:rPr>
  </w:style>
  <w:style w:type="character" w:styleId="af6">
    <w:name w:val="Subtle Emphasis"/>
    <w:uiPriority w:val="19"/>
    <w:semiHidden/>
    <w:rsid w:val="00511A6B"/>
    <w:rPr>
      <w:i/>
      <w:iCs/>
      <w:color w:val="808080"/>
    </w:rPr>
  </w:style>
  <w:style w:type="paragraph" w:customStyle="1" w:styleId="af7">
    <w:name w:val="ИСПОЛНИТЕЛЬ_Исх"/>
    <w:basedOn w:val="a"/>
    <w:semiHidden/>
    <w:qFormat/>
    <w:rsid w:val="0064161C"/>
    <w:pPr>
      <w:spacing w:before="10" w:after="0" w:line="240" w:lineRule="auto"/>
      <w:ind w:left="-108" w:right="-108"/>
    </w:pPr>
    <w:rPr>
      <w:rFonts w:eastAsia="Times New Roman" w:cs="Tahoma"/>
      <w:sz w:val="16"/>
      <w:szCs w:val="16"/>
    </w:rPr>
  </w:style>
  <w:style w:type="paragraph" w:customStyle="1" w:styleId="07">
    <w:name w:val="07 НУМЕРАЦИЯ В ТЕКСТЕ"/>
    <w:link w:val="070"/>
    <w:qFormat/>
    <w:rsid w:val="00473E42"/>
    <w:pPr>
      <w:numPr>
        <w:numId w:val="1"/>
      </w:numPr>
      <w:tabs>
        <w:tab w:val="left" w:pos="567"/>
      </w:tabs>
      <w:spacing w:after="283"/>
      <w:ind w:left="0" w:firstLine="284"/>
      <w:contextualSpacing/>
    </w:pPr>
    <w:rPr>
      <w:rFonts w:ascii="Arial" w:hAnsi="Arial" w:cs="Arial"/>
      <w:sz w:val="22"/>
      <w:szCs w:val="22"/>
      <w:lang w:val="en-US" w:eastAsia="en-US"/>
    </w:rPr>
  </w:style>
  <w:style w:type="character" w:customStyle="1" w:styleId="050">
    <w:name w:val="05 ТЕКСТ СОГЛАСИЯ Знак"/>
    <w:link w:val="05"/>
    <w:rsid w:val="00B45EBE"/>
    <w:rPr>
      <w:rFonts w:ascii="Arial" w:hAnsi="Arial" w:cs="Arial"/>
      <w:sz w:val="16"/>
      <w:szCs w:val="22"/>
      <w:lang w:eastAsia="en-US"/>
    </w:rPr>
  </w:style>
  <w:style w:type="character" w:customStyle="1" w:styleId="070">
    <w:name w:val="07 НУМЕРАЦИЯ В ТЕКСТЕ Знак"/>
    <w:link w:val="07"/>
    <w:rsid w:val="00473E42"/>
    <w:rPr>
      <w:rFonts w:ascii="Arial" w:hAnsi="Arial" w:cs="Arial"/>
      <w:sz w:val="22"/>
      <w:szCs w:val="22"/>
      <w:lang w:val="en-US" w:eastAsia="en-US"/>
    </w:rPr>
  </w:style>
  <w:style w:type="paragraph" w:styleId="af8">
    <w:name w:val="TOC Heading"/>
    <w:basedOn w:val="1"/>
    <w:next w:val="a"/>
    <w:uiPriority w:val="39"/>
    <w:semiHidden/>
    <w:qFormat/>
    <w:rsid w:val="00511A6B"/>
    <w:pPr>
      <w:keepLines w:val="0"/>
      <w:spacing w:before="240" w:after="60"/>
      <w:outlineLvl w:val="9"/>
    </w:pPr>
    <w:rPr>
      <w:color w:val="auto"/>
      <w:kern w:val="32"/>
      <w:sz w:val="32"/>
      <w:szCs w:val="32"/>
    </w:rPr>
  </w:style>
  <w:style w:type="paragraph" w:customStyle="1" w:styleId="06">
    <w:name w:val="06 ТАБЛИЦА В ТЕКСТЕ"/>
    <w:link w:val="060"/>
    <w:qFormat/>
    <w:rsid w:val="002348B2"/>
    <w:pPr>
      <w:spacing w:before="120"/>
      <w:ind w:left="-85" w:right="-85"/>
    </w:pPr>
    <w:rPr>
      <w:rFonts w:ascii="Arial" w:eastAsia="Times New Roman" w:hAnsi="Arial" w:cs="Arial"/>
      <w:szCs w:val="22"/>
      <w:lang w:eastAsia="en-US"/>
    </w:rPr>
  </w:style>
  <w:style w:type="character" w:customStyle="1" w:styleId="060">
    <w:name w:val="06 ТАБЛИЦА В ТЕКСТЕ Знак"/>
    <w:link w:val="06"/>
    <w:rsid w:val="002348B2"/>
    <w:rPr>
      <w:rFonts w:ascii="Arial" w:eastAsia="Times New Roman" w:hAnsi="Arial" w:cs="Arial"/>
      <w:szCs w:val="22"/>
      <w:lang w:eastAsia="en-US"/>
    </w:rPr>
  </w:style>
  <w:style w:type="character" w:styleId="af9">
    <w:name w:val="Hyperlink"/>
    <w:uiPriority w:val="99"/>
    <w:semiHidden/>
    <w:rsid w:val="006F68CC"/>
    <w:rPr>
      <w:color w:val="0000FF"/>
      <w:u w:val="single"/>
    </w:rPr>
  </w:style>
  <w:style w:type="paragraph" w:customStyle="1" w:styleId="00">
    <w:name w:val="00 НАИМЕНОВАНИЕ ПОЛЕЙ"/>
    <w:rsid w:val="00D8079C"/>
    <w:pPr>
      <w:spacing w:after="284"/>
      <w:ind w:left="-85"/>
    </w:pPr>
    <w:rPr>
      <w:rFonts w:ascii="Arial" w:eastAsia="Times New Roman" w:hAnsi="Arial" w:cs="Arial"/>
      <w:lang w:eastAsia="en-US"/>
    </w:rPr>
  </w:style>
  <w:style w:type="paragraph" w:customStyle="1" w:styleId="afa">
    <w:name w:val="Служебный"/>
    <w:rsid w:val="00A06300"/>
    <w:pPr>
      <w:ind w:left="-114" w:right="-100"/>
    </w:pPr>
    <w:rPr>
      <w:rFonts w:ascii="Arial" w:eastAsia="Times New Roman" w:hAnsi="Arial" w:cs="Arial"/>
      <w:b/>
      <w:lang w:eastAsia="en-US"/>
    </w:rPr>
  </w:style>
  <w:style w:type="paragraph" w:customStyle="1" w:styleId="afb">
    <w:name w:val="РЕКВИЗИТЫ"/>
    <w:rsid w:val="00B9609D"/>
    <w:pPr>
      <w:framePr w:wrap="around" w:vAnchor="page" w:hAnchor="text" w:x="109" w:y="14743"/>
      <w:spacing w:after="270"/>
      <w:ind w:left="-108"/>
      <w:suppressOverlap/>
    </w:pPr>
    <w:rPr>
      <w:rFonts w:ascii="Arial" w:eastAsia="Times New Roman" w:hAnsi="Arial" w:cs="Arial"/>
      <w:sz w:val="14"/>
      <w:szCs w:val="14"/>
      <w:lang w:eastAsia="en-US"/>
    </w:rPr>
  </w:style>
  <w:style w:type="paragraph" w:customStyle="1" w:styleId="ID">
    <w:name w:val="ID"/>
    <w:rsid w:val="00D8079C"/>
    <w:pPr>
      <w:ind w:left="-113"/>
    </w:pPr>
    <w:rPr>
      <w:rFonts w:ascii="Arial" w:eastAsia="Times New Roman" w:hAnsi="Arial" w:cs="Arial"/>
      <w:sz w:val="14"/>
      <w:szCs w:val="14"/>
      <w:lang w:val="en-US" w:eastAsia="en-US"/>
    </w:rPr>
  </w:style>
  <w:style w:type="paragraph" w:customStyle="1" w:styleId="000">
    <w:name w:val="00 ИМЯ ДОКУМЕНТА"/>
    <w:basedOn w:val="a"/>
    <w:rsid w:val="00E608BD"/>
    <w:pPr>
      <w:spacing w:after="284" w:line="240" w:lineRule="auto"/>
      <w:ind w:left="-108" w:right="-108"/>
      <w:jc w:val="center"/>
      <w:outlineLvl w:val="0"/>
    </w:pPr>
    <w:rPr>
      <w:rFonts w:ascii="Arial" w:eastAsia="Times New Roman" w:hAnsi="Arial" w:cs="Arial"/>
      <w:b/>
      <w:lang w:eastAsia="ru-RU"/>
    </w:rPr>
  </w:style>
  <w:style w:type="character" w:styleId="afc">
    <w:name w:val="footnote reference"/>
    <w:semiHidden/>
    <w:rsid w:val="00BE740D"/>
    <w:rPr>
      <w:vertAlign w:val="superscript"/>
    </w:rPr>
  </w:style>
  <w:style w:type="paragraph" w:styleId="afd">
    <w:name w:val="footnote text"/>
    <w:basedOn w:val="a"/>
    <w:link w:val="afe"/>
    <w:semiHidden/>
    <w:rsid w:val="00BE740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e">
    <w:name w:val="Текст сноски Знак"/>
    <w:link w:val="afd"/>
    <w:semiHidden/>
    <w:rsid w:val="00BE740D"/>
    <w:rPr>
      <w:rFonts w:ascii="Times New Roman" w:eastAsia="Times New Roman" w:hAnsi="Times New Roman"/>
    </w:rPr>
  </w:style>
  <w:style w:type="paragraph" w:customStyle="1" w:styleId="Iauiue">
    <w:name w:val="Iau?iue"/>
    <w:rsid w:val="00EE4510"/>
    <w:pPr>
      <w:widowControl w:val="0"/>
    </w:pPr>
    <w:rPr>
      <w:rFonts w:ascii="Times New Roman" w:eastAsia="Times New Roman" w:hAnsi="Times New Roman"/>
    </w:rPr>
  </w:style>
  <w:style w:type="paragraph" w:customStyle="1" w:styleId="100">
    <w:name w:val="10 ТЕКСТ СНОСКИ"/>
    <w:basedOn w:val="afd"/>
    <w:rsid w:val="00B26980"/>
    <w:rPr>
      <w:rFonts w:ascii="Arial" w:hAnsi="Arial" w:cs="Arial"/>
      <w:sz w:val="14"/>
      <w:szCs w:val="14"/>
    </w:rPr>
  </w:style>
  <w:style w:type="paragraph" w:styleId="aff">
    <w:name w:val="Normal (Web)"/>
    <w:basedOn w:val="a"/>
    <w:uiPriority w:val="99"/>
    <w:rsid w:val="0097638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010">
    <w:name w:val="01 ПРЕАМБУЛА ДОГОВОРА"/>
    <w:rsid w:val="00976385"/>
    <w:pPr>
      <w:spacing w:after="284"/>
      <w:ind w:firstLine="284"/>
    </w:pPr>
    <w:rPr>
      <w:rFonts w:ascii="Arial" w:hAnsi="Arial" w:cs="Arial"/>
      <w:szCs w:val="22"/>
      <w:lang w:eastAsia="en-US"/>
    </w:rPr>
  </w:style>
  <w:style w:type="paragraph" w:customStyle="1" w:styleId="051">
    <w:name w:val="05 МАРКИРОВАННЫЙ СПИСОК"/>
    <w:rsid w:val="00976385"/>
    <w:pPr>
      <w:tabs>
        <w:tab w:val="left" w:pos="1134"/>
      </w:tabs>
      <w:spacing w:after="284"/>
      <w:contextualSpacing/>
    </w:pPr>
    <w:rPr>
      <w:rFonts w:ascii="Arial" w:hAnsi="Arial" w:cs="Arial"/>
      <w:szCs w:val="22"/>
      <w:lang w:eastAsia="en-US"/>
    </w:rPr>
  </w:style>
  <w:style w:type="paragraph" w:customStyle="1" w:styleId="001">
    <w:name w:val="00а НАИМЕНОВАНИЕ ПОЛЕЙ"/>
    <w:rsid w:val="0082055A"/>
    <w:pPr>
      <w:spacing w:after="284"/>
      <w:ind w:left="-85"/>
    </w:pPr>
    <w:rPr>
      <w:rFonts w:ascii="Arial" w:eastAsia="Times New Roman" w:hAnsi="Arial" w:cs="Arial"/>
      <w:b/>
      <w:noProof/>
      <w:lang w:eastAsia="en-US"/>
    </w:rPr>
  </w:style>
  <w:style w:type="paragraph" w:customStyle="1" w:styleId="002">
    <w:name w:val="00б НАИМЕНОВАНИЕ ПОЛЕЙ"/>
    <w:rsid w:val="0082055A"/>
    <w:pPr>
      <w:spacing w:after="284"/>
      <w:ind w:right="-85"/>
      <w:jc w:val="right"/>
    </w:pPr>
    <w:rPr>
      <w:rFonts w:ascii="Arial" w:eastAsia="Times New Roman" w:hAnsi="Arial" w:cs="Arial"/>
      <w:b/>
      <w:noProof/>
    </w:rPr>
  </w:style>
  <w:style w:type="paragraph" w:customStyle="1" w:styleId="090">
    <w:name w:val="09 Логотип"/>
    <w:basedOn w:val="a"/>
    <w:link w:val="091"/>
    <w:uiPriority w:val="99"/>
    <w:qFormat/>
    <w:rsid w:val="0082055A"/>
    <w:pPr>
      <w:spacing w:after="0"/>
    </w:pPr>
    <w:rPr>
      <w:rFonts w:ascii="Georgia" w:hAnsi="Georgia"/>
      <w:color w:val="00BCE4"/>
      <w:sz w:val="20"/>
      <w:szCs w:val="20"/>
    </w:rPr>
  </w:style>
  <w:style w:type="character" w:customStyle="1" w:styleId="091">
    <w:name w:val="09 Логотип Знак"/>
    <w:link w:val="090"/>
    <w:uiPriority w:val="99"/>
    <w:rsid w:val="0082055A"/>
    <w:rPr>
      <w:rFonts w:ascii="Georgia" w:hAnsi="Georgia"/>
      <w:color w:val="00BCE4"/>
      <w:lang w:eastAsia="en-US"/>
    </w:rPr>
  </w:style>
  <w:style w:type="paragraph" w:styleId="aff0">
    <w:name w:val="Plain Text"/>
    <w:basedOn w:val="a"/>
    <w:link w:val="aff1"/>
    <w:uiPriority w:val="99"/>
    <w:rsid w:val="0082055A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ru-RU"/>
    </w:rPr>
  </w:style>
  <w:style w:type="character" w:customStyle="1" w:styleId="aff1">
    <w:name w:val="Текст Знак"/>
    <w:link w:val="aff0"/>
    <w:uiPriority w:val="99"/>
    <w:rsid w:val="0082055A"/>
    <w:rPr>
      <w:rFonts w:ascii="Courier New" w:eastAsia="Times New Roman" w:hAnsi="Courier New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Calibri" w:hAnsi="Tahoma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/>
    <w:lsdException w:name="heading 1" w:semiHidden="0" w:uiPriority="9"/>
    <w:lsdException w:name="heading 2" w:uiPriority="9" w:unhideWhenUsed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nhideWhenUsed="1"/>
    <w:lsdException w:name="footer" w:unhideWhenUsed="1"/>
    <w:lsdException w:name="caption" w:uiPriority="35" w:unhideWhenUsed="1" w:qFormat="1"/>
    <w:lsdException w:name="footnote reference" w:uiPriority="0"/>
    <w:lsdException w:name="Title" w:semiHidden="0" w:uiPriority="10"/>
    <w:lsdException w:name="Default Paragraph Font" w:uiPriority="1" w:unhideWhenUsed="1"/>
    <w:lsdException w:name="Subtitle" w:semiHidden="0" w:uiPriority="11"/>
    <w:lsdException w:name="Strong" w:uiPriority="22"/>
    <w:lsdException w:name="Emphasis" w:semiHidden="0" w:uiPriority="20"/>
    <w:lsdException w:name="HTML Top of Form" w:unhideWhenUsed="1"/>
    <w:lsdException w:name="HTML Bottom of Form" w:unhideWhenUsed="1"/>
    <w:lsdException w:name="Normal Table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0"/>
    <w:lsdException w:name="Table Theme" w:unhideWhenUsed="1"/>
    <w:lsdException w:name="No Spacing" w:semiHidden="0" w:uiPriority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uiPriority="34"/>
    <w:lsdException w:name="Quote" w:uiPriority="29"/>
    <w:lsdException w:name="Intense Quote" w:uiPriority="30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/>
    <w:lsdException w:name="TOC Heading" w:uiPriority="39" w:unhideWhenUsed="1" w:qFormat="1"/>
  </w:latentStyles>
  <w:style w:type="paragraph" w:default="1" w:styleId="a">
    <w:name w:val="Normal"/>
    <w:semiHidden/>
    <w:rsid w:val="003E48E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semiHidden/>
    <w:rsid w:val="00511A6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rsid w:val="00511A6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qFormat/>
    <w:rsid w:val="00511A6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qFormat/>
    <w:rsid w:val="00511A6B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qFormat/>
    <w:rsid w:val="00511A6B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qFormat/>
    <w:rsid w:val="00511A6B"/>
    <w:pPr>
      <w:spacing w:before="240" w:after="60"/>
      <w:outlineLvl w:val="5"/>
    </w:pPr>
    <w:rPr>
      <w:rFonts w:ascii="Calibri" w:eastAsia="Times New Roman" w:hAnsi="Calibri"/>
      <w:b/>
      <w:bCs/>
    </w:rPr>
  </w:style>
  <w:style w:type="paragraph" w:styleId="7">
    <w:name w:val="heading 7"/>
    <w:basedOn w:val="a"/>
    <w:next w:val="a"/>
    <w:link w:val="70"/>
    <w:uiPriority w:val="9"/>
    <w:semiHidden/>
    <w:qFormat/>
    <w:rsid w:val="00511A6B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qFormat/>
    <w:rsid w:val="00511A6B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qFormat/>
    <w:rsid w:val="00511A6B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282E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E02BBD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rsid w:val="00282E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E02BBD"/>
    <w:rPr>
      <w:sz w:val="22"/>
      <w:szCs w:val="22"/>
      <w:lang w:eastAsia="en-US"/>
    </w:rPr>
  </w:style>
  <w:style w:type="table" w:styleId="a7">
    <w:name w:val="Table Grid"/>
    <w:basedOn w:val="a1"/>
    <w:rsid w:val="00282E3F"/>
    <w:rPr>
      <w:rFonts w:eastAsia="Times New Roman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13330D"/>
    <w:pPr>
      <w:spacing w:after="0" w:line="240" w:lineRule="auto"/>
    </w:pPr>
    <w:rPr>
      <w:rFonts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E02BBD"/>
    <w:rPr>
      <w:rFonts w:cs="Tahoma"/>
      <w:sz w:val="16"/>
      <w:szCs w:val="16"/>
      <w:lang w:eastAsia="en-US"/>
    </w:rPr>
  </w:style>
  <w:style w:type="paragraph" w:customStyle="1" w:styleId="01">
    <w:name w:val="01 ЗНАЧЕНИЯ ПОЛЕЙ"/>
    <w:basedOn w:val="06"/>
    <w:qFormat/>
    <w:rsid w:val="007F2192"/>
    <w:pPr>
      <w:ind w:left="0" w:right="0"/>
    </w:pPr>
  </w:style>
  <w:style w:type="paragraph" w:customStyle="1" w:styleId="05">
    <w:name w:val="05 ТЕКСТ СОГЛАСИЯ"/>
    <w:link w:val="050"/>
    <w:qFormat/>
    <w:rsid w:val="00B45EBE"/>
    <w:pPr>
      <w:spacing w:after="283"/>
      <w:ind w:left="-85" w:right="-85" w:firstLine="284"/>
    </w:pPr>
    <w:rPr>
      <w:rFonts w:ascii="Arial" w:hAnsi="Arial" w:cs="Arial"/>
      <w:sz w:val="16"/>
      <w:szCs w:val="22"/>
      <w:lang w:eastAsia="en-US"/>
    </w:rPr>
  </w:style>
  <w:style w:type="paragraph" w:customStyle="1" w:styleId="08">
    <w:name w:val="08 ПОДПИСАНТ"/>
    <w:basedOn w:val="a"/>
    <w:qFormat/>
    <w:rsid w:val="00B45091"/>
    <w:pPr>
      <w:spacing w:before="283" w:after="283" w:line="240" w:lineRule="auto"/>
      <w:ind w:left="-108"/>
    </w:pPr>
    <w:rPr>
      <w:rFonts w:ascii="Arial" w:eastAsia="Times New Roman" w:hAnsi="Arial" w:cs="Tahoma"/>
    </w:rPr>
  </w:style>
  <w:style w:type="paragraph" w:customStyle="1" w:styleId="09">
    <w:name w:val="09 ИСПОЛНИТЕЛЬ"/>
    <w:basedOn w:val="a"/>
    <w:qFormat/>
    <w:rsid w:val="00B45091"/>
    <w:pPr>
      <w:spacing w:after="283" w:line="240" w:lineRule="auto"/>
      <w:ind w:right="-108"/>
    </w:pPr>
    <w:rPr>
      <w:rFonts w:ascii="Arial" w:eastAsia="Times New Roman" w:hAnsi="Arial" w:cs="Arial"/>
      <w:sz w:val="16"/>
      <w:szCs w:val="16"/>
    </w:rPr>
  </w:style>
  <w:style w:type="paragraph" w:customStyle="1" w:styleId="aa">
    <w:name w:val="ТАБЛИЦА_Исх"/>
    <w:basedOn w:val="a"/>
    <w:semiHidden/>
    <w:qFormat/>
    <w:rsid w:val="00511A6B"/>
    <w:pPr>
      <w:ind w:left="113" w:right="113"/>
    </w:pPr>
    <w:rPr>
      <w:rFonts w:cs="Tahoma"/>
      <w:sz w:val="18"/>
      <w:szCs w:val="18"/>
      <w:lang w:val="en-US"/>
    </w:rPr>
  </w:style>
  <w:style w:type="character" w:customStyle="1" w:styleId="10">
    <w:name w:val="Заголовок 1 Знак"/>
    <w:link w:val="1"/>
    <w:uiPriority w:val="9"/>
    <w:semiHidden/>
    <w:rsid w:val="00E02BBD"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character" w:customStyle="1" w:styleId="20">
    <w:name w:val="Заголовок 2 Знак"/>
    <w:link w:val="2"/>
    <w:uiPriority w:val="9"/>
    <w:semiHidden/>
    <w:rsid w:val="00E02BBD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"/>
    <w:semiHidden/>
    <w:rsid w:val="00E02BBD"/>
    <w:rPr>
      <w:rFonts w:ascii="Cambria" w:eastAsia="Times New Roman" w:hAnsi="Cambria"/>
      <w:b/>
      <w:bCs/>
      <w:sz w:val="26"/>
      <w:szCs w:val="26"/>
      <w:lang w:eastAsia="en-US"/>
    </w:rPr>
  </w:style>
  <w:style w:type="character" w:customStyle="1" w:styleId="40">
    <w:name w:val="Заголовок 4 Знак"/>
    <w:link w:val="4"/>
    <w:uiPriority w:val="9"/>
    <w:semiHidden/>
    <w:rsid w:val="00E02BBD"/>
    <w:rPr>
      <w:rFonts w:ascii="Calibri" w:eastAsia="Times New Roman" w:hAnsi="Calibri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"/>
    <w:semiHidden/>
    <w:rsid w:val="00E02BBD"/>
    <w:rPr>
      <w:rFonts w:ascii="Calibri" w:eastAsia="Times New Roman" w:hAnsi="Calibri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"/>
    <w:semiHidden/>
    <w:rsid w:val="00E02BBD"/>
    <w:rPr>
      <w:rFonts w:ascii="Calibri" w:eastAsia="Times New Roman" w:hAnsi="Calibri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"/>
    <w:semiHidden/>
    <w:rsid w:val="00E02BBD"/>
    <w:rPr>
      <w:rFonts w:ascii="Calibri" w:eastAsia="Times New Roman" w:hAnsi="Calibri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"/>
    <w:semiHidden/>
    <w:rsid w:val="00E02BBD"/>
    <w:rPr>
      <w:rFonts w:ascii="Calibri" w:eastAsia="Times New Roman" w:hAnsi="Calibri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9"/>
    <w:rsid w:val="00E02BBD"/>
    <w:rPr>
      <w:rFonts w:ascii="Cambria" w:eastAsia="Times New Roman" w:hAnsi="Cambria"/>
      <w:sz w:val="22"/>
      <w:szCs w:val="22"/>
      <w:lang w:eastAsia="en-US"/>
    </w:rPr>
  </w:style>
  <w:style w:type="paragraph" w:styleId="ab">
    <w:name w:val="caption"/>
    <w:basedOn w:val="a"/>
    <w:next w:val="a"/>
    <w:uiPriority w:val="35"/>
    <w:semiHidden/>
    <w:qFormat/>
    <w:rsid w:val="00511A6B"/>
    <w:rPr>
      <w:b/>
      <w:bCs/>
      <w:sz w:val="20"/>
      <w:szCs w:val="20"/>
    </w:rPr>
  </w:style>
  <w:style w:type="paragraph" w:styleId="ac">
    <w:name w:val="Title"/>
    <w:basedOn w:val="a"/>
    <w:next w:val="a"/>
    <w:link w:val="ad"/>
    <w:uiPriority w:val="10"/>
    <w:semiHidden/>
    <w:rsid w:val="00511A6B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d">
    <w:name w:val="Название Знак"/>
    <w:link w:val="ac"/>
    <w:uiPriority w:val="10"/>
    <w:semiHidden/>
    <w:rsid w:val="00E02BBD"/>
    <w:rPr>
      <w:rFonts w:ascii="Cambria" w:eastAsia="Times New Roman" w:hAnsi="Cambria"/>
      <w:color w:val="17365D"/>
      <w:spacing w:val="5"/>
      <w:kern w:val="28"/>
      <w:sz w:val="52"/>
      <w:szCs w:val="52"/>
      <w:lang w:eastAsia="en-US"/>
    </w:rPr>
  </w:style>
  <w:style w:type="paragraph" w:styleId="ae">
    <w:name w:val="Subtitle"/>
    <w:basedOn w:val="a"/>
    <w:next w:val="a"/>
    <w:link w:val="af"/>
    <w:uiPriority w:val="11"/>
    <w:semiHidden/>
    <w:rsid w:val="00511A6B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f">
    <w:name w:val="Подзаголовок Знак"/>
    <w:link w:val="ae"/>
    <w:uiPriority w:val="11"/>
    <w:semiHidden/>
    <w:rsid w:val="00E02BBD"/>
    <w:rPr>
      <w:rFonts w:ascii="Cambria" w:eastAsia="Times New Roman" w:hAnsi="Cambria"/>
      <w:i/>
      <w:iCs/>
      <w:color w:val="4F81BD"/>
      <w:spacing w:val="15"/>
      <w:sz w:val="24"/>
      <w:szCs w:val="24"/>
      <w:lang w:eastAsia="en-US"/>
    </w:rPr>
  </w:style>
  <w:style w:type="paragraph" w:customStyle="1" w:styleId="af0">
    <w:name w:val="АДРЕСАТ_Исх"/>
    <w:basedOn w:val="a"/>
    <w:semiHidden/>
    <w:qFormat/>
    <w:rsid w:val="0064161C"/>
    <w:pPr>
      <w:spacing w:after="0" w:line="240" w:lineRule="auto"/>
    </w:pPr>
    <w:rPr>
      <w:rFonts w:eastAsia="Times New Roman" w:cs="Tahoma"/>
    </w:rPr>
  </w:style>
  <w:style w:type="character" w:styleId="af1">
    <w:name w:val="Emphasis"/>
    <w:uiPriority w:val="20"/>
    <w:semiHidden/>
    <w:rsid w:val="00511A6B"/>
    <w:rPr>
      <w:i/>
      <w:iCs/>
    </w:rPr>
  </w:style>
  <w:style w:type="paragraph" w:styleId="af2">
    <w:name w:val="No Spacing"/>
    <w:basedOn w:val="a"/>
    <w:uiPriority w:val="1"/>
    <w:semiHidden/>
    <w:rsid w:val="00511A6B"/>
    <w:pPr>
      <w:spacing w:after="0" w:line="240" w:lineRule="auto"/>
    </w:pPr>
  </w:style>
  <w:style w:type="paragraph" w:customStyle="1" w:styleId="af3">
    <w:name w:val="ТЕМА ПИСЬМА_Исх"/>
    <w:basedOn w:val="a"/>
    <w:semiHidden/>
    <w:qFormat/>
    <w:rsid w:val="0064161C"/>
    <w:pPr>
      <w:spacing w:after="0" w:line="240" w:lineRule="auto"/>
      <w:ind w:left="-75" w:right="-108"/>
      <w:jc w:val="both"/>
    </w:pPr>
    <w:rPr>
      <w:rFonts w:eastAsia="Times New Roman"/>
    </w:rPr>
  </w:style>
  <w:style w:type="paragraph" w:customStyle="1" w:styleId="af4">
    <w:name w:val="ЗАГОЛОВОК ПИСЬМА_Исх"/>
    <w:basedOn w:val="a"/>
    <w:semiHidden/>
    <w:qFormat/>
    <w:rsid w:val="0064161C"/>
    <w:pPr>
      <w:spacing w:before="567" w:after="567" w:line="240" w:lineRule="auto"/>
      <w:jc w:val="center"/>
    </w:pPr>
    <w:rPr>
      <w:rFonts w:eastAsia="Times New Roman" w:cs="Tahoma"/>
    </w:rPr>
  </w:style>
  <w:style w:type="paragraph" w:customStyle="1" w:styleId="af5">
    <w:name w:val="ТЕКСТ ПИСЬМА_Исх"/>
    <w:basedOn w:val="a"/>
    <w:semiHidden/>
    <w:qFormat/>
    <w:rsid w:val="0064161C"/>
    <w:pPr>
      <w:spacing w:after="0" w:line="240" w:lineRule="auto"/>
      <w:ind w:left="-108" w:right="-108" w:firstLine="851"/>
      <w:jc w:val="both"/>
    </w:pPr>
    <w:rPr>
      <w:rFonts w:eastAsia="Times New Roman" w:cs="Tahoma"/>
    </w:rPr>
  </w:style>
  <w:style w:type="paragraph" w:customStyle="1" w:styleId="11">
    <w:name w:val="ПОДПИСАНТ1_Исх"/>
    <w:basedOn w:val="a"/>
    <w:semiHidden/>
    <w:qFormat/>
    <w:rsid w:val="0064161C"/>
    <w:pPr>
      <w:spacing w:after="0" w:line="240" w:lineRule="auto"/>
      <w:ind w:left="-108"/>
    </w:pPr>
    <w:rPr>
      <w:rFonts w:eastAsia="Times New Roman" w:cs="Tahoma"/>
    </w:rPr>
  </w:style>
  <w:style w:type="paragraph" w:customStyle="1" w:styleId="21">
    <w:name w:val="ПОДПИСАНТ2_Исх"/>
    <w:basedOn w:val="a"/>
    <w:semiHidden/>
    <w:qFormat/>
    <w:rsid w:val="0064161C"/>
    <w:pPr>
      <w:spacing w:after="0" w:line="240" w:lineRule="auto"/>
      <w:ind w:right="-108"/>
      <w:jc w:val="right"/>
    </w:pPr>
    <w:rPr>
      <w:rFonts w:eastAsia="Times New Roman" w:cs="Tahoma"/>
      <w:szCs w:val="20"/>
    </w:rPr>
  </w:style>
  <w:style w:type="character" w:styleId="af6">
    <w:name w:val="Subtle Emphasis"/>
    <w:uiPriority w:val="19"/>
    <w:semiHidden/>
    <w:rsid w:val="00511A6B"/>
    <w:rPr>
      <w:i/>
      <w:iCs/>
      <w:color w:val="808080"/>
    </w:rPr>
  </w:style>
  <w:style w:type="paragraph" w:customStyle="1" w:styleId="af7">
    <w:name w:val="ИСПОЛНИТЕЛЬ_Исх"/>
    <w:basedOn w:val="a"/>
    <w:semiHidden/>
    <w:qFormat/>
    <w:rsid w:val="0064161C"/>
    <w:pPr>
      <w:spacing w:before="10" w:after="0" w:line="240" w:lineRule="auto"/>
      <w:ind w:left="-108" w:right="-108"/>
    </w:pPr>
    <w:rPr>
      <w:rFonts w:eastAsia="Times New Roman" w:cs="Tahoma"/>
      <w:sz w:val="16"/>
      <w:szCs w:val="16"/>
    </w:rPr>
  </w:style>
  <w:style w:type="paragraph" w:customStyle="1" w:styleId="07">
    <w:name w:val="07 НУМЕРАЦИЯ В ТЕКСТЕ"/>
    <w:link w:val="070"/>
    <w:qFormat/>
    <w:rsid w:val="00473E42"/>
    <w:pPr>
      <w:numPr>
        <w:numId w:val="1"/>
      </w:numPr>
      <w:tabs>
        <w:tab w:val="left" w:pos="567"/>
      </w:tabs>
      <w:spacing w:after="283"/>
      <w:ind w:left="0" w:firstLine="284"/>
      <w:contextualSpacing/>
    </w:pPr>
    <w:rPr>
      <w:rFonts w:ascii="Arial" w:hAnsi="Arial" w:cs="Arial"/>
      <w:sz w:val="22"/>
      <w:szCs w:val="22"/>
      <w:lang w:val="en-US" w:eastAsia="en-US"/>
    </w:rPr>
  </w:style>
  <w:style w:type="character" w:customStyle="1" w:styleId="050">
    <w:name w:val="05 ТЕКСТ СОГЛАСИЯ Знак"/>
    <w:link w:val="05"/>
    <w:rsid w:val="00B45EBE"/>
    <w:rPr>
      <w:rFonts w:ascii="Arial" w:hAnsi="Arial" w:cs="Arial"/>
      <w:sz w:val="16"/>
      <w:szCs w:val="22"/>
      <w:lang w:eastAsia="en-US"/>
    </w:rPr>
  </w:style>
  <w:style w:type="character" w:customStyle="1" w:styleId="070">
    <w:name w:val="07 НУМЕРАЦИЯ В ТЕКСТЕ Знак"/>
    <w:link w:val="07"/>
    <w:rsid w:val="00473E42"/>
    <w:rPr>
      <w:rFonts w:ascii="Arial" w:hAnsi="Arial" w:cs="Arial"/>
      <w:sz w:val="22"/>
      <w:szCs w:val="22"/>
      <w:lang w:val="en-US" w:eastAsia="en-US"/>
    </w:rPr>
  </w:style>
  <w:style w:type="paragraph" w:styleId="af8">
    <w:name w:val="TOC Heading"/>
    <w:basedOn w:val="1"/>
    <w:next w:val="a"/>
    <w:uiPriority w:val="39"/>
    <w:semiHidden/>
    <w:qFormat/>
    <w:rsid w:val="00511A6B"/>
    <w:pPr>
      <w:keepLines w:val="0"/>
      <w:spacing w:before="240" w:after="60"/>
      <w:outlineLvl w:val="9"/>
    </w:pPr>
    <w:rPr>
      <w:color w:val="auto"/>
      <w:kern w:val="32"/>
      <w:sz w:val="32"/>
      <w:szCs w:val="32"/>
    </w:rPr>
  </w:style>
  <w:style w:type="paragraph" w:customStyle="1" w:styleId="06">
    <w:name w:val="06 ТАБЛИЦА В ТЕКСТЕ"/>
    <w:link w:val="060"/>
    <w:qFormat/>
    <w:rsid w:val="002348B2"/>
    <w:pPr>
      <w:spacing w:before="120"/>
      <w:ind w:left="-85" w:right="-85"/>
    </w:pPr>
    <w:rPr>
      <w:rFonts w:ascii="Arial" w:eastAsia="Times New Roman" w:hAnsi="Arial" w:cs="Arial"/>
      <w:szCs w:val="22"/>
      <w:lang w:eastAsia="en-US"/>
    </w:rPr>
  </w:style>
  <w:style w:type="character" w:customStyle="1" w:styleId="060">
    <w:name w:val="06 ТАБЛИЦА В ТЕКСТЕ Знак"/>
    <w:link w:val="06"/>
    <w:rsid w:val="002348B2"/>
    <w:rPr>
      <w:rFonts w:ascii="Arial" w:eastAsia="Times New Roman" w:hAnsi="Arial" w:cs="Arial"/>
      <w:szCs w:val="22"/>
      <w:lang w:eastAsia="en-US"/>
    </w:rPr>
  </w:style>
  <w:style w:type="character" w:styleId="af9">
    <w:name w:val="Hyperlink"/>
    <w:uiPriority w:val="99"/>
    <w:semiHidden/>
    <w:rsid w:val="006F68CC"/>
    <w:rPr>
      <w:color w:val="0000FF"/>
      <w:u w:val="single"/>
    </w:rPr>
  </w:style>
  <w:style w:type="paragraph" w:customStyle="1" w:styleId="00">
    <w:name w:val="00 НАИМЕНОВАНИЕ ПОЛЕЙ"/>
    <w:rsid w:val="00D8079C"/>
    <w:pPr>
      <w:spacing w:after="284"/>
      <w:ind w:left="-85"/>
    </w:pPr>
    <w:rPr>
      <w:rFonts w:ascii="Arial" w:eastAsia="Times New Roman" w:hAnsi="Arial" w:cs="Arial"/>
      <w:lang w:eastAsia="en-US"/>
    </w:rPr>
  </w:style>
  <w:style w:type="paragraph" w:customStyle="1" w:styleId="afa">
    <w:name w:val="Служебный"/>
    <w:rsid w:val="00A06300"/>
    <w:pPr>
      <w:ind w:left="-114" w:right="-100"/>
    </w:pPr>
    <w:rPr>
      <w:rFonts w:ascii="Arial" w:eastAsia="Times New Roman" w:hAnsi="Arial" w:cs="Arial"/>
      <w:b/>
      <w:lang w:eastAsia="en-US"/>
    </w:rPr>
  </w:style>
  <w:style w:type="paragraph" w:customStyle="1" w:styleId="afb">
    <w:name w:val="РЕКВИЗИТЫ"/>
    <w:rsid w:val="00B9609D"/>
    <w:pPr>
      <w:framePr w:wrap="around" w:vAnchor="page" w:hAnchor="text" w:x="109" w:y="14743"/>
      <w:spacing w:after="270"/>
      <w:ind w:left="-108"/>
      <w:suppressOverlap/>
    </w:pPr>
    <w:rPr>
      <w:rFonts w:ascii="Arial" w:eastAsia="Times New Roman" w:hAnsi="Arial" w:cs="Arial"/>
      <w:sz w:val="14"/>
      <w:szCs w:val="14"/>
      <w:lang w:eastAsia="en-US"/>
    </w:rPr>
  </w:style>
  <w:style w:type="paragraph" w:customStyle="1" w:styleId="ID">
    <w:name w:val="ID"/>
    <w:rsid w:val="00D8079C"/>
    <w:pPr>
      <w:ind w:left="-113"/>
    </w:pPr>
    <w:rPr>
      <w:rFonts w:ascii="Arial" w:eastAsia="Times New Roman" w:hAnsi="Arial" w:cs="Arial"/>
      <w:sz w:val="14"/>
      <w:szCs w:val="14"/>
      <w:lang w:val="en-US" w:eastAsia="en-US"/>
    </w:rPr>
  </w:style>
  <w:style w:type="paragraph" w:customStyle="1" w:styleId="000">
    <w:name w:val="00 ИМЯ ДОКУМЕНТА"/>
    <w:basedOn w:val="a"/>
    <w:rsid w:val="00E608BD"/>
    <w:pPr>
      <w:spacing w:after="284" w:line="240" w:lineRule="auto"/>
      <w:ind w:left="-108" w:right="-108"/>
      <w:jc w:val="center"/>
      <w:outlineLvl w:val="0"/>
    </w:pPr>
    <w:rPr>
      <w:rFonts w:ascii="Arial" w:eastAsia="Times New Roman" w:hAnsi="Arial" w:cs="Arial"/>
      <w:b/>
      <w:lang w:eastAsia="ru-RU"/>
    </w:rPr>
  </w:style>
  <w:style w:type="character" w:styleId="afc">
    <w:name w:val="footnote reference"/>
    <w:semiHidden/>
    <w:rsid w:val="00BE740D"/>
    <w:rPr>
      <w:vertAlign w:val="superscript"/>
    </w:rPr>
  </w:style>
  <w:style w:type="paragraph" w:styleId="afd">
    <w:name w:val="footnote text"/>
    <w:basedOn w:val="a"/>
    <w:link w:val="afe"/>
    <w:semiHidden/>
    <w:rsid w:val="00BE740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e">
    <w:name w:val="Текст сноски Знак"/>
    <w:link w:val="afd"/>
    <w:semiHidden/>
    <w:rsid w:val="00BE740D"/>
    <w:rPr>
      <w:rFonts w:ascii="Times New Roman" w:eastAsia="Times New Roman" w:hAnsi="Times New Roman"/>
    </w:rPr>
  </w:style>
  <w:style w:type="paragraph" w:customStyle="1" w:styleId="Iauiue">
    <w:name w:val="Iau?iue"/>
    <w:rsid w:val="00EE4510"/>
    <w:pPr>
      <w:widowControl w:val="0"/>
    </w:pPr>
    <w:rPr>
      <w:rFonts w:ascii="Times New Roman" w:eastAsia="Times New Roman" w:hAnsi="Times New Roman"/>
    </w:rPr>
  </w:style>
  <w:style w:type="paragraph" w:customStyle="1" w:styleId="100">
    <w:name w:val="10 ТЕКСТ СНОСКИ"/>
    <w:basedOn w:val="afd"/>
    <w:rsid w:val="00B26980"/>
    <w:rPr>
      <w:rFonts w:ascii="Arial" w:hAnsi="Arial" w:cs="Arial"/>
      <w:sz w:val="14"/>
      <w:szCs w:val="14"/>
    </w:rPr>
  </w:style>
  <w:style w:type="paragraph" w:styleId="aff">
    <w:name w:val="Normal (Web)"/>
    <w:basedOn w:val="a"/>
    <w:uiPriority w:val="99"/>
    <w:rsid w:val="0097638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010">
    <w:name w:val="01 ПРЕАМБУЛА ДОГОВОРА"/>
    <w:rsid w:val="00976385"/>
    <w:pPr>
      <w:spacing w:after="284"/>
      <w:ind w:firstLine="284"/>
    </w:pPr>
    <w:rPr>
      <w:rFonts w:ascii="Arial" w:hAnsi="Arial" w:cs="Arial"/>
      <w:szCs w:val="22"/>
      <w:lang w:eastAsia="en-US"/>
    </w:rPr>
  </w:style>
  <w:style w:type="paragraph" w:customStyle="1" w:styleId="051">
    <w:name w:val="05 МАРКИРОВАННЫЙ СПИСОК"/>
    <w:rsid w:val="00976385"/>
    <w:pPr>
      <w:tabs>
        <w:tab w:val="left" w:pos="1134"/>
      </w:tabs>
      <w:spacing w:after="284"/>
      <w:contextualSpacing/>
    </w:pPr>
    <w:rPr>
      <w:rFonts w:ascii="Arial" w:hAnsi="Arial" w:cs="Arial"/>
      <w:szCs w:val="22"/>
      <w:lang w:eastAsia="en-US"/>
    </w:rPr>
  </w:style>
  <w:style w:type="paragraph" w:customStyle="1" w:styleId="001">
    <w:name w:val="00а НАИМЕНОВАНИЕ ПОЛЕЙ"/>
    <w:rsid w:val="0082055A"/>
    <w:pPr>
      <w:spacing w:after="284"/>
      <w:ind w:left="-85"/>
    </w:pPr>
    <w:rPr>
      <w:rFonts w:ascii="Arial" w:eastAsia="Times New Roman" w:hAnsi="Arial" w:cs="Arial"/>
      <w:b/>
      <w:noProof/>
      <w:lang w:eastAsia="en-US"/>
    </w:rPr>
  </w:style>
  <w:style w:type="paragraph" w:customStyle="1" w:styleId="002">
    <w:name w:val="00б НАИМЕНОВАНИЕ ПОЛЕЙ"/>
    <w:rsid w:val="0082055A"/>
    <w:pPr>
      <w:spacing w:after="284"/>
      <w:ind w:right="-85"/>
      <w:jc w:val="right"/>
    </w:pPr>
    <w:rPr>
      <w:rFonts w:ascii="Arial" w:eastAsia="Times New Roman" w:hAnsi="Arial" w:cs="Arial"/>
      <w:b/>
      <w:noProof/>
    </w:rPr>
  </w:style>
  <w:style w:type="paragraph" w:customStyle="1" w:styleId="090">
    <w:name w:val="09 Логотип"/>
    <w:basedOn w:val="a"/>
    <w:link w:val="091"/>
    <w:uiPriority w:val="99"/>
    <w:qFormat/>
    <w:rsid w:val="0082055A"/>
    <w:pPr>
      <w:spacing w:after="0"/>
    </w:pPr>
    <w:rPr>
      <w:rFonts w:ascii="Georgia" w:hAnsi="Georgia"/>
      <w:color w:val="00BCE4"/>
      <w:sz w:val="20"/>
      <w:szCs w:val="20"/>
    </w:rPr>
  </w:style>
  <w:style w:type="character" w:customStyle="1" w:styleId="091">
    <w:name w:val="09 Логотип Знак"/>
    <w:link w:val="090"/>
    <w:uiPriority w:val="99"/>
    <w:rsid w:val="0082055A"/>
    <w:rPr>
      <w:rFonts w:ascii="Georgia" w:hAnsi="Georgia"/>
      <w:color w:val="00BCE4"/>
      <w:lang w:eastAsia="en-US"/>
    </w:rPr>
  </w:style>
  <w:style w:type="paragraph" w:styleId="aff0">
    <w:name w:val="Plain Text"/>
    <w:basedOn w:val="a"/>
    <w:link w:val="aff1"/>
    <w:uiPriority w:val="99"/>
    <w:rsid w:val="0082055A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ru-RU"/>
    </w:rPr>
  </w:style>
  <w:style w:type="character" w:customStyle="1" w:styleId="aff1">
    <w:name w:val="Текст Знак"/>
    <w:link w:val="aff0"/>
    <w:uiPriority w:val="99"/>
    <w:rsid w:val="0082055A"/>
    <w:rPr>
      <w:rFonts w:ascii="Courier New" w:eastAsia="Times New Roman" w:hAnsi="Courier New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D5409AF0-2B81-4625-A6D7-2499D470C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bondarenko</dc:creator>
  <cp:lastModifiedBy>ее</cp:lastModifiedBy>
  <cp:revision>5</cp:revision>
  <cp:lastPrinted>2014-08-05T15:13:00Z</cp:lastPrinted>
  <dcterms:created xsi:type="dcterms:W3CDTF">2016-02-24T12:34:00Z</dcterms:created>
  <dcterms:modified xsi:type="dcterms:W3CDTF">2023-06-22T09:36:00Z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№ документа">
    <vt:lpwstr/>
  </property>
  <property fmtid="{D5CDD505-2E9C-101B-9397-08002B2CF9AE}" pid="3" name="SYS_CODE_DIRECTUM">
    <vt:lpwstr>directum</vt:lpwstr>
  </property>
  <property fmtid="{D5CDD505-2E9C-101B-9397-08002B2CF9AE}" pid="4" name="Корреспондент-печать">
    <vt:lpwstr>[Корреспондент-печать]</vt:lpwstr>
  </property>
  <property fmtid="{D5CDD505-2E9C-101B-9397-08002B2CF9AE}" pid="5" name="XBarCodeDocID">
    <vt:lpwstr>568389</vt:lpwstr>
  </property>
  <property fmtid="{D5CDD505-2E9C-101B-9397-08002B2CF9AE}" pid="6" name="Р*Подписант...*Должность">
    <vt:lpwstr>[Должность]</vt:lpwstr>
  </property>
  <property fmtid="{D5CDD505-2E9C-101B-9397-08002B2CF9AE}" pid="7" name="Р*Подписант...*И.О.Фамилия">
    <vt:lpwstr>[И.О.Фамилия]</vt:lpwstr>
  </property>
  <property fmtid="{D5CDD505-2E9C-101B-9397-08002B2CF9AE}" pid="8" name="Р*Исполнитель...*И.О.Фамилия">
    <vt:lpwstr>[И.О.Фамилия]</vt:lpwstr>
  </property>
  <property fmtid="{D5CDD505-2E9C-101B-9397-08002B2CF9AE}" pid="9" name="Р*Исполнитель...*Служебный телефон">
    <vt:lpwstr>[Служебный телефон]</vt:lpwstr>
  </property>
  <property fmtid="{D5CDD505-2E9C-101B-9397-08002B2CF9AE}" pid="10" name="Р*Исполнитель...*Рабочий email">
    <vt:lpwstr>[Рабочий email]</vt:lpwstr>
  </property>
  <property fmtid="{D5CDD505-2E9C-101B-9397-08002B2CF9AE}" pid="11" name="Исх. дата (печать)">
    <vt:lpwstr>[Исх. дата (печать)]</vt:lpwstr>
  </property>
  <property fmtid="{D5CDD505-2E9C-101B-9397-08002B2CF9AE}" pid="12" name="Тема">
    <vt:lpwstr>[Тема]</vt:lpwstr>
  </property>
  <property fmtid="{D5CDD505-2E9C-101B-9397-08002B2CF9AE}" pid="13" name="Номер контрагента">
    <vt:lpwstr>[Номер контрагента]</vt:lpwstr>
  </property>
  <property fmtid="{D5CDD505-2E9C-101B-9397-08002B2CF9AE}" pid="14" name="Дата контрагента">
    <vt:lpwstr>[Дата контрагента]</vt:lpwstr>
  </property>
  <property fmtid="{D5CDD505-2E9C-101B-9397-08002B2CF9AE}" pid="15" name="Р*Исполнитель...*Внут. телефон">
    <vt:lpwstr>[Внут. телефон]</vt:lpwstr>
  </property>
  <property fmtid="{D5CDD505-2E9C-101B-9397-08002B2CF9AE}" pid="16" name="ИД">
    <vt:lpwstr>106752</vt:lpwstr>
  </property>
  <property fmtid="{D5CDD505-2E9C-101B-9397-08002B2CF9AE}" pid="17" name="Р*Инициатор...*Должность">
    <vt:lpwstr>[Должность]</vt:lpwstr>
  </property>
  <property fmtid="{D5CDD505-2E9C-101B-9397-08002B2CF9AE}" pid="18" name="Р*Инициатор...*И.О.Фамилия">
    <vt:lpwstr>[И.О.Фамилия]</vt:lpwstr>
  </property>
</Properties>
</file>